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AB40" w14:textId="77777777" w:rsidR="00DA5EEA" w:rsidRPr="00382E1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382E11">
        <w:rPr>
          <w:i/>
          <w:color w:val="3366FF"/>
          <w:sz w:val="20"/>
          <w:highlight w:val="green"/>
        </w:rPr>
        <w:t>A határozati javaslat elfogadásához</w:t>
      </w:r>
    </w:p>
    <w:p w14:paraId="2F3CA692" w14:textId="77777777" w:rsidR="00DA5EEA" w:rsidRPr="00382E11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382E1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382E11">
        <w:rPr>
          <w:i/>
          <w:color w:val="3366FF"/>
          <w:sz w:val="20"/>
          <w:highlight w:val="green"/>
        </w:rPr>
        <w:t xml:space="preserve"> többség szükséges, </w:t>
      </w:r>
    </w:p>
    <w:p w14:paraId="44CEED4E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382E11">
        <w:rPr>
          <w:i/>
          <w:color w:val="3366FF"/>
          <w:sz w:val="20"/>
          <w:highlight w:val="green"/>
        </w:rPr>
        <w:t>az</w:t>
      </w:r>
      <w:proofErr w:type="gramEnd"/>
      <w:r w:rsidRPr="00382E11">
        <w:rPr>
          <w:i/>
          <w:color w:val="3366FF"/>
          <w:sz w:val="20"/>
          <w:highlight w:val="green"/>
        </w:rPr>
        <w:t xml:space="preserve"> előterjesztés </w:t>
      </w:r>
      <w:r w:rsidRPr="00382E1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382E11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5172A100" w14:textId="77777777" w:rsidR="00DA5EEA" w:rsidRPr="00ED4DCE" w:rsidRDefault="00DA5EEA" w:rsidP="00DA5EEA">
      <w:pPr>
        <w:rPr>
          <w:color w:val="3366FF"/>
        </w:rPr>
      </w:pPr>
    </w:p>
    <w:p w14:paraId="35976AC5" w14:textId="0B33C140" w:rsidR="00DA5EEA" w:rsidRPr="00ED4DCE" w:rsidRDefault="0056240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CE7E56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7577D9A" w14:textId="151DCD19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56240C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56240C">
        <w:rPr>
          <w:rFonts w:ascii="Arial" w:hAnsi="Arial" w:cs="Arial"/>
          <w:color w:val="3366FF"/>
          <w:sz w:val="22"/>
          <w:szCs w:val="22"/>
        </w:rPr>
        <w:t>n</w:t>
      </w:r>
      <w:r w:rsidR="00BB1F10" w:rsidRPr="0056240C">
        <w:rPr>
          <w:rFonts w:ascii="Arial" w:hAnsi="Arial" w:cs="Arial"/>
          <w:color w:val="3366FF"/>
          <w:sz w:val="22"/>
          <w:szCs w:val="22"/>
        </w:rPr>
        <w:t>yzat Képvis</w:t>
      </w:r>
      <w:r w:rsidR="00144FCF" w:rsidRPr="0056240C">
        <w:rPr>
          <w:rFonts w:ascii="Arial" w:hAnsi="Arial" w:cs="Arial"/>
          <w:color w:val="3366FF"/>
          <w:sz w:val="22"/>
          <w:szCs w:val="22"/>
        </w:rPr>
        <w:t>elő-testületének 202</w:t>
      </w:r>
      <w:r w:rsidR="003F19E6" w:rsidRPr="0056240C">
        <w:rPr>
          <w:rFonts w:ascii="Arial" w:hAnsi="Arial" w:cs="Arial"/>
          <w:color w:val="3366FF"/>
          <w:sz w:val="22"/>
          <w:szCs w:val="22"/>
        </w:rPr>
        <w:t>4</w:t>
      </w:r>
      <w:r w:rsidR="00217B18" w:rsidRPr="0056240C">
        <w:rPr>
          <w:rFonts w:ascii="Arial" w:hAnsi="Arial" w:cs="Arial"/>
          <w:color w:val="3366FF"/>
          <w:sz w:val="22"/>
          <w:szCs w:val="22"/>
        </w:rPr>
        <w:t xml:space="preserve">. </w:t>
      </w:r>
      <w:r w:rsidR="00144FCF" w:rsidRPr="0056240C">
        <w:rPr>
          <w:rFonts w:ascii="Arial" w:hAnsi="Arial" w:cs="Arial"/>
          <w:color w:val="3366FF"/>
          <w:sz w:val="22"/>
          <w:szCs w:val="22"/>
        </w:rPr>
        <w:t xml:space="preserve">december </w:t>
      </w:r>
      <w:r w:rsidR="003F19E6" w:rsidRPr="0056240C">
        <w:rPr>
          <w:rFonts w:ascii="Arial" w:hAnsi="Arial" w:cs="Arial"/>
          <w:color w:val="3366FF"/>
          <w:sz w:val="22"/>
          <w:szCs w:val="22"/>
        </w:rPr>
        <w:t>11-é</w:t>
      </w:r>
      <w:r w:rsidR="00462C06" w:rsidRPr="0056240C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327A3BBD" w14:textId="77777777" w:rsidR="00DA5EEA" w:rsidRPr="00ED4DCE" w:rsidRDefault="0042566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16527D62" w14:textId="77777777" w:rsidR="00DA5EEA" w:rsidRPr="00ED4DCE" w:rsidRDefault="00DA5EEA" w:rsidP="00DA5EEA">
      <w:pPr>
        <w:jc w:val="center"/>
        <w:rPr>
          <w:color w:val="3366FF"/>
        </w:rPr>
      </w:pPr>
    </w:p>
    <w:p w14:paraId="336BDC54" w14:textId="606399D4" w:rsidR="00DA5EEA" w:rsidRPr="00317CFB" w:rsidRDefault="00144FCF" w:rsidP="00317CFB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202</w:t>
      </w:r>
      <w:r w:rsidR="00521A3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FC6A95" w:rsidRPr="00FC6A9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védőoltási program </w:t>
      </w:r>
      <w:r w:rsidR="008A366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folytatásához</w:t>
      </w:r>
      <w:r w:rsidR="008E30A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szükséges pénzügyi fedezet biztosítása</w:t>
      </w:r>
    </w:p>
    <w:p w14:paraId="4BF053A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C505409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66FBB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0B94402" w14:textId="76AA9D9A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6240C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0E30EB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0E30EB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</w:t>
            </w:r>
            <w:r w:rsidR="00FC6A95">
              <w:rPr>
                <w:rFonts w:ascii="Arial" w:hAnsi="Arial" w:cs="Arial"/>
                <w:color w:val="3366FF"/>
                <w:sz w:val="22"/>
                <w:szCs w:val="22"/>
              </w:rPr>
              <w:t>polgármester</w:t>
            </w:r>
          </w:p>
          <w:p w14:paraId="7E72C9D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B38CB17" w14:textId="6EC6DA1D" w:rsidR="00DA5EEA" w:rsidRDefault="00DA5EEA" w:rsidP="00462C0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0E30E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56240C">
              <w:rPr>
                <w:rFonts w:ascii="Arial" w:hAnsi="Arial" w:cs="Arial"/>
                <w:color w:val="3366FF"/>
                <w:sz w:val="22"/>
                <w:szCs w:val="22"/>
              </w:rPr>
              <w:t>Péter Róbert szociális ügyintéző</w:t>
            </w:r>
          </w:p>
          <w:p w14:paraId="2878ECC8" w14:textId="77777777" w:rsidR="00462C06" w:rsidRPr="00ED4DCE" w:rsidRDefault="00462C06" w:rsidP="00462C0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7F8D150" w14:textId="5D9BE3EB" w:rsidR="00DA5EEA" w:rsidRDefault="00DA5EEA" w:rsidP="00462C0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B3610D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B3610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B3610D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B3610D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4083A3DB" w14:textId="799AF104" w:rsidR="00B3610D" w:rsidRDefault="00B3610D" w:rsidP="00462C0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mb. hatósági irodavezető</w:t>
            </w:r>
          </w:p>
          <w:p w14:paraId="523388F6" w14:textId="77777777" w:rsidR="00462C06" w:rsidRPr="00ED4DCE" w:rsidRDefault="00462C06" w:rsidP="00462C0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BF599FE" w14:textId="436E0472" w:rsidR="00A57E8E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20D7B5C" w14:textId="316D5633" w:rsidR="00DA5EEA" w:rsidRPr="00A57E8E" w:rsidRDefault="00A57E8E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Bizottság: </w:t>
            </w:r>
            <w:r w:rsidR="0056240C">
              <w:rPr>
                <w:rFonts w:ascii="Arial" w:hAnsi="Arial" w:cs="Arial"/>
                <w:color w:val="3366FF"/>
                <w:sz w:val="22"/>
                <w:szCs w:val="22"/>
              </w:rPr>
              <w:t>2024.12.10.</w:t>
            </w:r>
          </w:p>
          <w:p w14:paraId="1EF0F0BD" w14:textId="01A27A49" w:rsidR="00A57E8E" w:rsidRPr="00A57E8E" w:rsidRDefault="00FC6A95" w:rsidP="00462C0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</w:t>
            </w:r>
            <w:r w:rsidR="00A57E8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56240C">
              <w:rPr>
                <w:rFonts w:ascii="Arial" w:hAnsi="Arial" w:cs="Arial"/>
                <w:color w:val="3366FF"/>
                <w:sz w:val="22"/>
                <w:szCs w:val="22"/>
              </w:rPr>
              <w:t>2024.12.10.</w:t>
            </w:r>
          </w:p>
        </w:tc>
      </w:tr>
    </w:tbl>
    <w:p w14:paraId="50B49AC9" w14:textId="77777777" w:rsidR="00DA5EEA" w:rsidRPr="008D3905" w:rsidRDefault="00DA5EEA" w:rsidP="00DA5EEA">
      <w:pPr>
        <w:rPr>
          <w:rFonts w:ascii="Arial" w:hAnsi="Arial" w:cs="Arial"/>
        </w:rPr>
      </w:pPr>
    </w:p>
    <w:p w14:paraId="3BA2EFBB" w14:textId="77777777" w:rsidR="00D7592A" w:rsidRPr="00BD78C9" w:rsidRDefault="00D7592A" w:rsidP="00D7592A">
      <w:pPr>
        <w:rPr>
          <w:rFonts w:ascii="Arial" w:hAnsi="Arial" w:cs="Arial"/>
          <w:b/>
          <w:sz w:val="20"/>
          <w:szCs w:val="20"/>
        </w:rPr>
      </w:pPr>
    </w:p>
    <w:p w14:paraId="58983923" w14:textId="77777777" w:rsidR="00336B38" w:rsidRDefault="00336B38" w:rsidP="00D7592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4D3A32F" w14:textId="33C646D5" w:rsidR="00D7592A" w:rsidRPr="003B1D84" w:rsidRDefault="00D7592A" w:rsidP="00D7592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3B1D84">
        <w:rPr>
          <w:rFonts w:ascii="Arial" w:hAnsi="Arial" w:cs="Arial"/>
          <w:b/>
          <w:sz w:val="22"/>
          <w:szCs w:val="22"/>
        </w:rPr>
        <w:t>Tisztelt Képviselő-testület!</w:t>
      </w:r>
    </w:p>
    <w:p w14:paraId="76284280" w14:textId="62D4D2CC" w:rsidR="00D7592A" w:rsidRDefault="00D7592A" w:rsidP="00D7592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9A7C935" w14:textId="77777777" w:rsidR="00336B38" w:rsidRPr="003B1D84" w:rsidRDefault="00336B38" w:rsidP="00D7592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18C0F3B" w14:textId="4A63C673" w:rsidR="00D7592A" w:rsidRPr="00F237F0" w:rsidRDefault="00D7592A" w:rsidP="00D7592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237F0">
        <w:rPr>
          <w:rFonts w:ascii="Arial" w:hAnsi="Arial" w:cs="Arial"/>
          <w:sz w:val="22"/>
          <w:szCs w:val="22"/>
        </w:rPr>
        <w:t xml:space="preserve">Bátaszék Város Önkormányzata Képviselő-testületének a helyi gyermekvédelmi ellátásokról szóló </w:t>
      </w:r>
      <w:r w:rsidR="003B1D84" w:rsidRPr="00F237F0">
        <w:rPr>
          <w:rFonts w:ascii="Arial" w:hAnsi="Arial" w:cs="Arial"/>
          <w:sz w:val="22"/>
          <w:szCs w:val="22"/>
        </w:rPr>
        <w:t xml:space="preserve">9/2021. (VII. 2.) </w:t>
      </w:r>
      <w:r w:rsidRPr="00F237F0">
        <w:rPr>
          <w:rFonts w:ascii="Arial" w:hAnsi="Arial" w:cs="Arial"/>
          <w:sz w:val="22"/>
          <w:szCs w:val="22"/>
        </w:rPr>
        <w:t>önkormányzati rendelet 4. § (1) bekezdése szerint:</w:t>
      </w:r>
    </w:p>
    <w:p w14:paraId="7530FF1B" w14:textId="77777777" w:rsidR="00D7592A" w:rsidRPr="00F237F0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r w:rsidRPr="00F237F0">
        <w:rPr>
          <w:rFonts w:ascii="Arial" w:hAnsi="Arial" w:cs="Arial"/>
          <w:i/>
          <w:sz w:val="22"/>
          <w:szCs w:val="22"/>
        </w:rPr>
        <w:t xml:space="preserve">„ 4. §  (1) Bátaszék Város Önkormányzata </w:t>
      </w:r>
      <w:r w:rsidRPr="00F237F0">
        <w:rPr>
          <w:rFonts w:ascii="Arial" w:hAnsi="Arial" w:cs="Arial"/>
          <w:b/>
          <w:i/>
          <w:sz w:val="22"/>
          <w:szCs w:val="22"/>
        </w:rPr>
        <w:t>természetbeni ellátásként</w:t>
      </w:r>
      <w:r w:rsidRPr="00F237F0">
        <w:rPr>
          <w:rFonts w:ascii="Arial" w:hAnsi="Arial" w:cs="Arial"/>
          <w:i/>
          <w:sz w:val="22"/>
          <w:szCs w:val="22"/>
        </w:rPr>
        <w:t xml:space="preserve">  </w:t>
      </w:r>
    </w:p>
    <w:p w14:paraId="73B7A33F" w14:textId="77777777" w:rsidR="00D7592A" w:rsidRPr="00F237F0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F237F0">
        <w:rPr>
          <w:rFonts w:ascii="Arial" w:hAnsi="Arial" w:cs="Arial"/>
          <w:i/>
          <w:sz w:val="22"/>
          <w:szCs w:val="22"/>
        </w:rPr>
        <w:t>a</w:t>
      </w:r>
      <w:proofErr w:type="gramEnd"/>
      <w:r w:rsidRPr="00F237F0">
        <w:rPr>
          <w:rFonts w:ascii="Arial" w:hAnsi="Arial" w:cs="Arial"/>
          <w:i/>
          <w:sz w:val="22"/>
          <w:szCs w:val="22"/>
        </w:rPr>
        <w:t xml:space="preserve">) a 0-2 éves közötti gyermekek számára a </w:t>
      </w:r>
      <w:proofErr w:type="spellStart"/>
      <w:r w:rsidRPr="00F237F0">
        <w:rPr>
          <w:rFonts w:ascii="Arial" w:hAnsi="Arial" w:cs="Arial"/>
          <w:b/>
          <w:i/>
          <w:sz w:val="22"/>
          <w:szCs w:val="22"/>
        </w:rPr>
        <w:t>Meningococcus</w:t>
      </w:r>
      <w:proofErr w:type="spellEnd"/>
      <w:r w:rsidRPr="00F237F0">
        <w:rPr>
          <w:rFonts w:ascii="Arial" w:hAnsi="Arial" w:cs="Arial"/>
          <w:b/>
          <w:i/>
          <w:sz w:val="22"/>
          <w:szCs w:val="22"/>
        </w:rPr>
        <w:t xml:space="preserve"> B törzs (agyhártyagyulladás)</w:t>
      </w:r>
      <w:r w:rsidRPr="00F237F0">
        <w:rPr>
          <w:rFonts w:ascii="Arial" w:hAnsi="Arial" w:cs="Arial"/>
          <w:i/>
          <w:sz w:val="22"/>
          <w:szCs w:val="22"/>
        </w:rPr>
        <w:t>, míg</w:t>
      </w:r>
    </w:p>
    <w:p w14:paraId="66FE979A" w14:textId="77777777" w:rsidR="00D7592A" w:rsidRPr="00F237F0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r w:rsidRPr="00F237F0">
        <w:rPr>
          <w:rFonts w:ascii="Arial" w:hAnsi="Arial" w:cs="Arial"/>
          <w:i/>
          <w:sz w:val="22"/>
          <w:szCs w:val="22"/>
        </w:rPr>
        <w:t xml:space="preserve">b.) a 6-24 hetes csecsemők számára a </w:t>
      </w:r>
      <w:proofErr w:type="spellStart"/>
      <w:r w:rsidRPr="00F237F0">
        <w:rPr>
          <w:rFonts w:ascii="Arial" w:hAnsi="Arial" w:cs="Arial"/>
          <w:b/>
          <w:i/>
          <w:sz w:val="22"/>
          <w:szCs w:val="22"/>
        </w:rPr>
        <w:t>rotavírus</w:t>
      </w:r>
      <w:proofErr w:type="spellEnd"/>
      <w:r w:rsidRPr="00F237F0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00AE88E" w14:textId="77777777" w:rsidR="00D7592A" w:rsidRPr="00F237F0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F237F0">
        <w:rPr>
          <w:rFonts w:ascii="Arial" w:hAnsi="Arial" w:cs="Arial"/>
          <w:i/>
          <w:sz w:val="22"/>
          <w:szCs w:val="22"/>
        </w:rPr>
        <w:t>megelőzése</w:t>
      </w:r>
      <w:proofErr w:type="gramEnd"/>
      <w:r w:rsidRPr="00F237F0">
        <w:rPr>
          <w:rFonts w:ascii="Arial" w:hAnsi="Arial" w:cs="Arial"/>
          <w:i/>
          <w:sz w:val="22"/>
          <w:szCs w:val="22"/>
        </w:rPr>
        <w:t xml:space="preserve"> érdekében anyagi támogatást nyújt a </w:t>
      </w:r>
      <w:r w:rsidRPr="00F237F0">
        <w:rPr>
          <w:rFonts w:ascii="Arial" w:hAnsi="Arial" w:cs="Arial"/>
          <w:b/>
          <w:i/>
          <w:sz w:val="22"/>
          <w:szCs w:val="22"/>
        </w:rPr>
        <w:t>védőoltásokhoz</w:t>
      </w:r>
      <w:r w:rsidRPr="00F237F0">
        <w:rPr>
          <w:rFonts w:ascii="Arial" w:hAnsi="Arial" w:cs="Arial"/>
          <w:i/>
          <w:sz w:val="22"/>
          <w:szCs w:val="22"/>
        </w:rPr>
        <w:t xml:space="preserve"> a város közigazgatási területén állandó lakóhellyel rendelkező jogosultak számára.”</w:t>
      </w:r>
    </w:p>
    <w:p w14:paraId="4D8861DB" w14:textId="77777777" w:rsidR="00D7592A" w:rsidRPr="00462C06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041EF956" w14:textId="3E1D9CD5" w:rsidR="00D7592A" w:rsidRPr="007E79E6" w:rsidRDefault="00D7592A" w:rsidP="00D7592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E79E6">
        <w:rPr>
          <w:rFonts w:ascii="Arial" w:hAnsi="Arial" w:cs="Arial"/>
          <w:sz w:val="22"/>
          <w:szCs w:val="22"/>
        </w:rPr>
        <w:t xml:space="preserve">A T. Képviselő- testület </w:t>
      </w:r>
      <w:r w:rsidRPr="0056240C">
        <w:rPr>
          <w:rFonts w:ascii="Arial" w:hAnsi="Arial" w:cs="Arial"/>
          <w:sz w:val="22"/>
          <w:szCs w:val="22"/>
        </w:rPr>
        <w:t>202</w:t>
      </w:r>
      <w:r w:rsidR="00070E93" w:rsidRPr="0056240C">
        <w:rPr>
          <w:rFonts w:ascii="Arial" w:hAnsi="Arial" w:cs="Arial"/>
          <w:sz w:val="22"/>
          <w:szCs w:val="22"/>
        </w:rPr>
        <w:t>4</w:t>
      </w:r>
      <w:r w:rsidRPr="0056240C">
        <w:rPr>
          <w:rFonts w:ascii="Arial" w:hAnsi="Arial" w:cs="Arial"/>
          <w:sz w:val="22"/>
          <w:szCs w:val="22"/>
        </w:rPr>
        <w:t xml:space="preserve">. évre a védőoltási program megvalósításához </w:t>
      </w:r>
      <w:r w:rsidR="00070E93" w:rsidRPr="0056240C">
        <w:rPr>
          <w:rFonts w:ascii="Arial" w:hAnsi="Arial" w:cs="Arial"/>
          <w:sz w:val="22"/>
          <w:szCs w:val="22"/>
        </w:rPr>
        <w:t>900</w:t>
      </w:r>
      <w:r w:rsidR="007E79E6" w:rsidRPr="0056240C">
        <w:rPr>
          <w:rFonts w:ascii="Arial" w:hAnsi="Arial" w:cs="Arial"/>
          <w:sz w:val="22"/>
          <w:szCs w:val="22"/>
        </w:rPr>
        <w:t>.000</w:t>
      </w:r>
      <w:r w:rsidR="00D140B0" w:rsidRPr="0056240C">
        <w:rPr>
          <w:rFonts w:ascii="Arial" w:hAnsi="Arial" w:cs="Arial"/>
          <w:sz w:val="22"/>
          <w:szCs w:val="22"/>
        </w:rPr>
        <w:t>,</w:t>
      </w:r>
      <w:r w:rsidRPr="0056240C">
        <w:rPr>
          <w:rFonts w:ascii="Arial" w:hAnsi="Arial" w:cs="Arial"/>
          <w:sz w:val="22"/>
          <w:szCs w:val="22"/>
        </w:rPr>
        <w:t>- Ft keretösszeget biztosított</w:t>
      </w:r>
      <w:r w:rsidR="00D140B0" w:rsidRPr="0056240C">
        <w:rPr>
          <w:rFonts w:ascii="Arial" w:hAnsi="Arial" w:cs="Arial"/>
          <w:sz w:val="22"/>
          <w:szCs w:val="22"/>
        </w:rPr>
        <w:t xml:space="preserve"> </w:t>
      </w:r>
      <w:r w:rsidR="007E79E6" w:rsidRPr="0056240C">
        <w:rPr>
          <w:rFonts w:ascii="Arial" w:hAnsi="Arial" w:cs="Arial"/>
          <w:sz w:val="22"/>
          <w:szCs w:val="22"/>
        </w:rPr>
        <w:t>a 30</w:t>
      </w:r>
      <w:r w:rsidR="0056240C" w:rsidRPr="0056240C">
        <w:rPr>
          <w:rFonts w:ascii="Arial" w:hAnsi="Arial" w:cs="Arial"/>
          <w:sz w:val="22"/>
          <w:szCs w:val="22"/>
        </w:rPr>
        <w:t>2</w:t>
      </w:r>
      <w:r w:rsidR="003B1D84" w:rsidRPr="0056240C">
        <w:rPr>
          <w:rFonts w:ascii="Arial" w:hAnsi="Arial" w:cs="Arial"/>
          <w:sz w:val="22"/>
          <w:szCs w:val="22"/>
        </w:rPr>
        <w:t>/20</w:t>
      </w:r>
      <w:r w:rsidR="007E79E6" w:rsidRPr="0056240C">
        <w:rPr>
          <w:rFonts w:ascii="Arial" w:hAnsi="Arial" w:cs="Arial"/>
          <w:sz w:val="22"/>
          <w:szCs w:val="22"/>
        </w:rPr>
        <w:t>2</w:t>
      </w:r>
      <w:r w:rsidR="0056240C" w:rsidRPr="0056240C">
        <w:rPr>
          <w:rFonts w:ascii="Arial" w:hAnsi="Arial" w:cs="Arial"/>
          <w:sz w:val="22"/>
          <w:szCs w:val="22"/>
        </w:rPr>
        <w:t>3</w:t>
      </w:r>
      <w:r w:rsidR="007E79E6" w:rsidRPr="0056240C">
        <w:rPr>
          <w:rFonts w:ascii="Arial" w:hAnsi="Arial" w:cs="Arial"/>
          <w:sz w:val="22"/>
          <w:szCs w:val="22"/>
        </w:rPr>
        <w:t>.(XII.1</w:t>
      </w:r>
      <w:r w:rsidR="0056240C" w:rsidRPr="0056240C">
        <w:rPr>
          <w:rFonts w:ascii="Arial" w:hAnsi="Arial" w:cs="Arial"/>
          <w:sz w:val="22"/>
          <w:szCs w:val="22"/>
        </w:rPr>
        <w:t>8</w:t>
      </w:r>
      <w:r w:rsidR="003B1D84" w:rsidRPr="0056240C">
        <w:rPr>
          <w:rFonts w:ascii="Arial" w:hAnsi="Arial" w:cs="Arial"/>
          <w:sz w:val="22"/>
          <w:szCs w:val="22"/>
        </w:rPr>
        <w:t>.)</w:t>
      </w:r>
      <w:r w:rsidR="00CA16B2" w:rsidRPr="007E79E6">
        <w:rPr>
          <w:rFonts w:ascii="Arial" w:hAnsi="Arial" w:cs="Arial"/>
          <w:sz w:val="22"/>
          <w:szCs w:val="22"/>
        </w:rPr>
        <w:t xml:space="preserve"> </w:t>
      </w:r>
      <w:r w:rsidRPr="007E79E6">
        <w:rPr>
          <w:rFonts w:ascii="Arial" w:hAnsi="Arial" w:cs="Arial"/>
          <w:sz w:val="22"/>
          <w:szCs w:val="22"/>
        </w:rPr>
        <w:t xml:space="preserve">önk.-i határozatával. </w:t>
      </w:r>
    </w:p>
    <w:p w14:paraId="33500580" w14:textId="77777777" w:rsidR="00D7592A" w:rsidRPr="00462C06" w:rsidRDefault="00D7592A" w:rsidP="00D7592A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FEFCE40" w14:textId="1866B51E" w:rsidR="00D7592A" w:rsidRPr="00B10063" w:rsidRDefault="00D7592A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45FC2">
        <w:rPr>
          <w:rFonts w:ascii="Arial" w:eastAsia="Calibri" w:hAnsi="Arial" w:cs="Arial"/>
          <w:b/>
          <w:sz w:val="22"/>
          <w:szCs w:val="22"/>
          <w:lang w:eastAsia="en-US"/>
        </w:rPr>
        <w:t>A 202</w:t>
      </w:r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045FC2">
        <w:rPr>
          <w:rFonts w:ascii="Arial" w:eastAsia="Calibri" w:hAnsi="Arial" w:cs="Arial"/>
          <w:b/>
          <w:sz w:val="22"/>
          <w:szCs w:val="22"/>
          <w:lang w:eastAsia="en-US"/>
        </w:rPr>
        <w:t>. év</w:t>
      </w:r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>ben</w:t>
      </w:r>
      <w:r w:rsidR="003B1D84" w:rsidRPr="00045FC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3B1D84" w:rsidRPr="00045FC2">
        <w:rPr>
          <w:rFonts w:ascii="Arial" w:eastAsia="Calibri" w:hAnsi="Arial" w:cs="Arial"/>
          <w:b/>
          <w:sz w:val="22"/>
          <w:szCs w:val="22"/>
          <w:lang w:eastAsia="en-US"/>
        </w:rPr>
        <w:t xml:space="preserve"> db </w:t>
      </w:r>
      <w:proofErr w:type="spellStart"/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>Rotarix</w:t>
      </w:r>
      <w:proofErr w:type="spellEnd"/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0E93" w:rsidRPr="00070E93">
        <w:rPr>
          <w:rFonts w:ascii="Arial" w:eastAsia="Calibri" w:hAnsi="Arial" w:cs="Arial"/>
          <w:sz w:val="22"/>
          <w:szCs w:val="22"/>
          <w:lang w:eastAsia="en-US"/>
        </w:rPr>
        <w:t>(19.500 Ft/db)</w:t>
      </w:r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 xml:space="preserve"> és 22 db </w:t>
      </w:r>
      <w:proofErr w:type="spellStart"/>
      <w:r w:rsidR="00045FC2" w:rsidRPr="00045FC2">
        <w:rPr>
          <w:rFonts w:ascii="Arial" w:eastAsia="Calibri" w:hAnsi="Arial" w:cs="Arial"/>
          <w:b/>
          <w:sz w:val="22"/>
          <w:szCs w:val="22"/>
          <w:lang w:eastAsia="en-US"/>
        </w:rPr>
        <w:t>Bexsero</w:t>
      </w:r>
      <w:proofErr w:type="spellEnd"/>
      <w:r w:rsidR="00070E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0E93" w:rsidRPr="00070E93">
        <w:rPr>
          <w:rFonts w:ascii="Arial" w:eastAsia="Calibri" w:hAnsi="Arial" w:cs="Arial"/>
          <w:sz w:val="22"/>
          <w:szCs w:val="22"/>
          <w:lang w:eastAsia="en-US"/>
        </w:rPr>
        <w:t>(27.080 Ft/db)</w:t>
      </w:r>
      <w:r w:rsidR="00045FC2" w:rsidRPr="00045FC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B1D84" w:rsidRPr="00045FC2">
        <w:rPr>
          <w:rFonts w:ascii="Arial" w:eastAsia="Calibri" w:hAnsi="Arial" w:cs="Arial"/>
          <w:b/>
          <w:sz w:val="22"/>
          <w:szCs w:val="22"/>
          <w:lang w:eastAsia="en-US"/>
        </w:rPr>
        <w:t>oltóanyagot vásároltunk</w:t>
      </w:r>
      <w:r w:rsidR="003B1D84" w:rsidRPr="00045FC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9739D">
        <w:rPr>
          <w:rFonts w:ascii="Arial" w:eastAsia="Calibri" w:hAnsi="Arial" w:cs="Arial"/>
          <w:sz w:val="22"/>
          <w:szCs w:val="22"/>
          <w:lang w:eastAsia="en-US"/>
        </w:rPr>
        <w:t>(összesen 693</w:t>
      </w:r>
      <w:r w:rsidR="00AD4ADF" w:rsidRPr="00045FC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6240C">
        <w:rPr>
          <w:rFonts w:ascii="Arial" w:eastAsia="Calibri" w:hAnsi="Arial" w:cs="Arial"/>
          <w:sz w:val="22"/>
          <w:szCs w:val="22"/>
          <w:lang w:eastAsia="en-US"/>
        </w:rPr>
        <w:t xml:space="preserve">260 Ft </w:t>
      </w:r>
      <w:r w:rsidR="0079739D">
        <w:rPr>
          <w:rFonts w:ascii="Arial" w:eastAsia="Calibri" w:hAnsi="Arial" w:cs="Arial"/>
          <w:sz w:val="22"/>
          <w:szCs w:val="22"/>
          <w:lang w:eastAsia="en-US"/>
        </w:rPr>
        <w:t>értékben</w:t>
      </w:r>
      <w:r w:rsidR="00B35921" w:rsidRPr="00045FC2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B1D84" w:rsidRPr="00045FC2">
        <w:rPr>
          <w:rFonts w:ascii="Arial" w:eastAsia="Calibri" w:hAnsi="Arial" w:cs="Arial"/>
          <w:sz w:val="22"/>
          <w:szCs w:val="22"/>
          <w:lang w:eastAsia="en-US"/>
        </w:rPr>
        <w:t xml:space="preserve">, mely készletet </w:t>
      </w:r>
      <w:r w:rsidR="0079739D">
        <w:rPr>
          <w:rFonts w:ascii="Arial" w:eastAsia="Calibri" w:hAnsi="Arial" w:cs="Arial"/>
          <w:sz w:val="22"/>
          <w:szCs w:val="22"/>
          <w:lang w:eastAsia="en-US"/>
        </w:rPr>
        <w:t>Dr</w:t>
      </w:r>
      <w:r w:rsidR="00336B3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7973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9739D">
        <w:rPr>
          <w:rFonts w:ascii="Arial" w:eastAsia="Calibri" w:hAnsi="Arial" w:cs="Arial"/>
          <w:sz w:val="22"/>
          <w:szCs w:val="22"/>
          <w:lang w:eastAsia="en-US"/>
        </w:rPr>
        <w:t>Omacht</w:t>
      </w:r>
      <w:proofErr w:type="spellEnd"/>
      <w:r w:rsidR="0079739D">
        <w:rPr>
          <w:rFonts w:ascii="Arial" w:eastAsia="Calibri" w:hAnsi="Arial" w:cs="Arial"/>
          <w:sz w:val="22"/>
          <w:szCs w:val="22"/>
          <w:lang w:eastAsia="en-US"/>
        </w:rPr>
        <w:t xml:space="preserve"> Erika gyermekorvos</w:t>
      </w:r>
      <w:r w:rsidR="003B1D84" w:rsidRPr="00B10063">
        <w:rPr>
          <w:rFonts w:ascii="Arial" w:eastAsia="Calibri" w:hAnsi="Arial" w:cs="Arial"/>
          <w:sz w:val="22"/>
          <w:szCs w:val="22"/>
          <w:lang w:eastAsia="en-US"/>
        </w:rPr>
        <w:t xml:space="preserve"> szakszerűen tárol </w:t>
      </w:r>
      <w:r w:rsidR="0079739D">
        <w:rPr>
          <w:rFonts w:ascii="Arial" w:eastAsia="Calibri" w:hAnsi="Arial" w:cs="Arial"/>
          <w:sz w:val="22"/>
          <w:szCs w:val="22"/>
          <w:lang w:eastAsia="en-US"/>
        </w:rPr>
        <w:t xml:space="preserve">rendelőjében </w:t>
      </w:r>
      <w:r w:rsidR="003B1D84" w:rsidRPr="00B10063">
        <w:rPr>
          <w:rFonts w:ascii="Arial" w:eastAsia="Calibri" w:hAnsi="Arial" w:cs="Arial"/>
          <w:sz w:val="22"/>
          <w:szCs w:val="22"/>
          <w:lang w:eastAsia="en-US"/>
        </w:rPr>
        <w:t>a felhasználásig. Mivel még előző évrő</w:t>
      </w:r>
      <w:r w:rsidR="0005431E" w:rsidRPr="00B10063">
        <w:rPr>
          <w:rFonts w:ascii="Arial" w:eastAsia="Calibri" w:hAnsi="Arial" w:cs="Arial"/>
          <w:sz w:val="22"/>
          <w:szCs w:val="22"/>
          <w:lang w:eastAsia="en-US"/>
        </w:rPr>
        <w:t>l is rendelkeztünk készletekkel,</w:t>
      </w:r>
      <w:r w:rsidR="003B1D84" w:rsidRPr="00B100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5431E" w:rsidRPr="005E747E">
        <w:rPr>
          <w:rFonts w:ascii="Arial" w:eastAsia="Calibri" w:hAnsi="Arial" w:cs="Arial"/>
          <w:sz w:val="22"/>
          <w:szCs w:val="22"/>
          <w:lang w:eastAsia="en-US"/>
        </w:rPr>
        <w:t>így</w:t>
      </w:r>
      <w:r w:rsidR="0005431E" w:rsidRPr="005E74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9417A" w:rsidRPr="005E747E">
        <w:rPr>
          <w:rFonts w:ascii="Arial" w:eastAsia="Calibri" w:hAnsi="Arial" w:cs="Arial"/>
          <w:sz w:val="22"/>
          <w:szCs w:val="22"/>
          <w:lang w:eastAsia="en-US"/>
        </w:rPr>
        <w:t xml:space="preserve">az idei </w:t>
      </w:r>
      <w:r w:rsidR="00B14334" w:rsidRPr="005E747E">
        <w:rPr>
          <w:rFonts w:ascii="Arial" w:eastAsia="Calibri" w:hAnsi="Arial" w:cs="Arial"/>
          <w:sz w:val="22"/>
          <w:szCs w:val="22"/>
          <w:lang w:eastAsia="en-US"/>
        </w:rPr>
        <w:t>beadott oltások</w:t>
      </w:r>
      <w:r w:rsidR="0069417A" w:rsidRPr="005E747E">
        <w:rPr>
          <w:rFonts w:ascii="Arial" w:eastAsia="Calibri" w:hAnsi="Arial" w:cs="Arial"/>
          <w:sz w:val="22"/>
          <w:szCs w:val="22"/>
          <w:lang w:eastAsia="en-US"/>
        </w:rPr>
        <w:t xml:space="preserve"> után</w:t>
      </w:r>
      <w:r w:rsidR="0069417A" w:rsidRPr="005E74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9417A" w:rsidRPr="005E747E">
        <w:rPr>
          <w:rFonts w:ascii="Arial" w:eastAsia="Calibri" w:hAnsi="Arial" w:cs="Arial"/>
          <w:sz w:val="22"/>
          <w:szCs w:val="22"/>
          <w:lang w:eastAsia="en-US"/>
        </w:rPr>
        <w:t>jelenleg</w:t>
      </w:r>
      <w:r w:rsidR="0069417A" w:rsidRPr="005E74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9501E" w:rsidRPr="00D9501E">
        <w:rPr>
          <w:rFonts w:ascii="Arial" w:eastAsia="Calibri" w:hAnsi="Arial" w:cs="Arial"/>
          <w:sz w:val="22"/>
          <w:szCs w:val="22"/>
          <w:lang w:eastAsia="en-US"/>
        </w:rPr>
        <w:t>a vezetett nyilvántartás alapján</w:t>
      </w:r>
      <w:r w:rsidR="00D9501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B3132" w:rsidRPr="00D31568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="005E747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db </w:t>
      </w:r>
      <w:proofErr w:type="spellStart"/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>Bexsero</w:t>
      </w:r>
      <w:proofErr w:type="spellEnd"/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E747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és </w:t>
      </w:r>
      <w:r w:rsidR="00F354C1" w:rsidRPr="00D31568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0543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db</w:t>
      </w:r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>Rotarix</w:t>
      </w:r>
      <w:proofErr w:type="spellEnd"/>
      <w:r w:rsidR="00D950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oltóanyag</w:t>
      </w:r>
      <w:r w:rsidR="0005431E" w:rsidRPr="00D31568">
        <w:rPr>
          <w:rFonts w:ascii="Arial" w:eastAsia="Calibri" w:hAnsi="Arial" w:cs="Arial"/>
          <w:b/>
          <w:sz w:val="22"/>
          <w:szCs w:val="22"/>
          <w:lang w:eastAsia="en-US"/>
        </w:rPr>
        <w:t xml:space="preserve"> még rendelkezésünkre áll.</w:t>
      </w:r>
    </w:p>
    <w:p w14:paraId="74CF29C5" w14:textId="373EF65F" w:rsidR="00913818" w:rsidRDefault="00D7592A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proofErr w:type="spellStart"/>
      <w:r w:rsidRPr="00F237F0">
        <w:rPr>
          <w:rFonts w:ascii="Arial" w:eastAsia="Calibri" w:hAnsi="Arial" w:cs="Arial"/>
          <w:b/>
          <w:sz w:val="22"/>
          <w:szCs w:val="22"/>
          <w:lang w:eastAsia="en-US"/>
        </w:rPr>
        <w:t>Rotavírus</w:t>
      </w:r>
      <w:proofErr w:type="spellEnd"/>
      <w:r w:rsidRPr="00F237F0">
        <w:rPr>
          <w:rFonts w:ascii="Arial" w:eastAsia="Calibri" w:hAnsi="Arial" w:cs="Arial"/>
          <w:sz w:val="22"/>
          <w:szCs w:val="22"/>
          <w:lang w:eastAsia="en-US"/>
        </w:rPr>
        <w:t xml:space="preserve"> elleni védőoltásra eddig </w:t>
      </w:r>
      <w:r w:rsidR="00055855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031C1D">
        <w:rPr>
          <w:rFonts w:ascii="Arial" w:eastAsia="Calibri" w:hAnsi="Arial" w:cs="Arial"/>
          <w:b/>
          <w:sz w:val="22"/>
          <w:szCs w:val="22"/>
          <w:lang w:eastAsia="en-US"/>
        </w:rPr>
        <w:t xml:space="preserve"> kérelmet</w:t>
      </w:r>
      <w:r w:rsidRPr="00F237F0">
        <w:rPr>
          <w:rFonts w:ascii="Arial" w:eastAsia="Calibri" w:hAnsi="Arial" w:cs="Arial"/>
          <w:sz w:val="22"/>
          <w:szCs w:val="22"/>
          <w:lang w:eastAsia="en-US"/>
        </w:rPr>
        <w:t xml:space="preserve"> nyújtottak be, </w:t>
      </w:r>
      <w:r w:rsidR="00DF738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F237F0">
        <w:rPr>
          <w:rFonts w:ascii="Arial" w:eastAsia="Calibri" w:hAnsi="Arial" w:cs="Arial"/>
          <w:sz w:val="22"/>
          <w:szCs w:val="22"/>
          <w:lang w:eastAsia="en-US"/>
        </w:rPr>
        <w:t xml:space="preserve"> gyermek számára 1 oltás, míg </w:t>
      </w:r>
      <w:r w:rsidR="00055855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F237F0">
        <w:rPr>
          <w:rFonts w:ascii="Arial" w:eastAsia="Calibri" w:hAnsi="Arial" w:cs="Arial"/>
          <w:sz w:val="22"/>
          <w:szCs w:val="22"/>
          <w:lang w:eastAsia="en-US"/>
        </w:rPr>
        <w:t xml:space="preserve"> gyermek számára mindkét oltás megállapítható volt.</w:t>
      </w:r>
      <w:r w:rsidRPr="00462C06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14:paraId="057E7661" w14:textId="5F900EE0" w:rsidR="00336B38" w:rsidRDefault="00336B38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4978496" w14:textId="77777777" w:rsidR="00336B38" w:rsidRPr="00462C06" w:rsidRDefault="00336B38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0F97A56" w14:textId="112FAF77" w:rsidR="00913818" w:rsidRPr="0053237E" w:rsidRDefault="00C2004D" w:rsidP="00913818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237E">
        <w:rPr>
          <w:rFonts w:ascii="Arial" w:eastAsia="Calibri" w:hAnsi="Arial" w:cs="Arial"/>
          <w:sz w:val="22"/>
          <w:szCs w:val="22"/>
          <w:lang w:eastAsia="en-US"/>
        </w:rPr>
        <w:t>Felhasználások</w:t>
      </w:r>
      <w:r w:rsidR="0053237E" w:rsidRPr="0053237E">
        <w:rPr>
          <w:rFonts w:ascii="Arial" w:eastAsia="Calibri" w:hAnsi="Arial" w:cs="Arial"/>
          <w:sz w:val="22"/>
          <w:szCs w:val="22"/>
          <w:lang w:eastAsia="en-US"/>
        </w:rPr>
        <w:t xml:space="preserve"> 2021,</w:t>
      </w:r>
      <w:r w:rsidR="00913818" w:rsidRPr="0053237E">
        <w:rPr>
          <w:rFonts w:ascii="Arial" w:eastAsia="Calibri" w:hAnsi="Arial" w:cs="Arial"/>
          <w:sz w:val="22"/>
          <w:szCs w:val="22"/>
          <w:lang w:eastAsia="en-US"/>
        </w:rPr>
        <w:t xml:space="preserve"> 2022</w:t>
      </w:r>
      <w:r w:rsidR="00E420BF">
        <w:rPr>
          <w:rFonts w:ascii="Arial" w:eastAsia="Calibri" w:hAnsi="Arial" w:cs="Arial"/>
          <w:sz w:val="22"/>
          <w:szCs w:val="22"/>
          <w:lang w:eastAsia="en-US"/>
        </w:rPr>
        <w:t>,2023 és 2024</w:t>
      </w:r>
      <w:r w:rsidR="00913818" w:rsidRPr="0053237E">
        <w:rPr>
          <w:rFonts w:ascii="Arial" w:eastAsia="Calibri" w:hAnsi="Arial" w:cs="Arial"/>
          <w:sz w:val="22"/>
          <w:szCs w:val="22"/>
          <w:lang w:eastAsia="en-US"/>
        </w:rPr>
        <w:t xml:space="preserve"> évben</w:t>
      </w:r>
      <w:r w:rsidRPr="0053237E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6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5"/>
        <w:gridCol w:w="385"/>
        <w:gridCol w:w="385"/>
        <w:gridCol w:w="1131"/>
      </w:tblGrid>
      <w:tr w:rsidR="00913818" w:rsidRPr="00462C06" w14:paraId="1193527D" w14:textId="77777777" w:rsidTr="005323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06C" w14:textId="77777777" w:rsidR="00913818" w:rsidRPr="0053237E" w:rsidRDefault="009138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Rotarix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5345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973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0122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5D2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57E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232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6AE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E57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6A1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553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5E4B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E40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77F" w14:textId="77777777" w:rsidR="00913818" w:rsidRPr="0053237E" w:rsidRDefault="0091381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</w:tr>
      <w:tr w:rsidR="00913818" w:rsidRPr="00462C06" w14:paraId="3EBC3A71" w14:textId="77777777" w:rsidTr="005323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699" w14:textId="77777777" w:rsidR="00913818" w:rsidRPr="0053237E" w:rsidRDefault="009138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3678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018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524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98C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2709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2C1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1D4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214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EB7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9096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8F1" w14:textId="77777777" w:rsidR="00913818" w:rsidRPr="0053237E" w:rsidRDefault="00913818" w:rsidP="00C81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636" w14:textId="77777777" w:rsidR="00913818" w:rsidRPr="0053237E" w:rsidRDefault="00913818" w:rsidP="00C81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53B" w14:textId="77777777" w:rsidR="00913818" w:rsidRPr="0053237E" w:rsidRDefault="0091381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913818" w:rsidRPr="00462C06" w14:paraId="0FECA7B3" w14:textId="77777777" w:rsidTr="005323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B01" w14:textId="77777777" w:rsidR="00913818" w:rsidRPr="0053237E" w:rsidRDefault="009138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9EA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D12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711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49C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1EC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7EA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A29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B76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9EB" w14:textId="77777777" w:rsidR="00913818" w:rsidRPr="0053237E" w:rsidRDefault="009138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FB8" w14:textId="7F34F7D7" w:rsidR="00913818" w:rsidRPr="0053237E" w:rsidRDefault="009138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04B7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B37" w14:textId="09647131" w:rsidR="00913818" w:rsidRPr="0053237E" w:rsidRDefault="00C819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04B7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31C" w14:textId="6D57144E" w:rsidR="00913818" w:rsidRPr="0053237E" w:rsidRDefault="00C819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04B7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2D3" w14:textId="65967744" w:rsidR="00913818" w:rsidRPr="0053237E" w:rsidRDefault="00404B7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53237E" w:rsidRPr="0053237E" w14:paraId="60D0EF21" w14:textId="77777777" w:rsidTr="005323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B73F" w14:textId="325D9B66" w:rsidR="0053237E" w:rsidRPr="0053237E" w:rsidRDefault="0053237E" w:rsidP="00D540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A50D" w14:textId="7F471BC3" w:rsidR="0053237E" w:rsidRPr="0053237E" w:rsidRDefault="0053237E" w:rsidP="00532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9EA5" w14:textId="78F51215" w:rsidR="0053237E" w:rsidRPr="0053237E" w:rsidRDefault="00006061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F5D" w14:textId="1574A5EF" w:rsidR="0053237E" w:rsidRPr="0053237E" w:rsidRDefault="0053237E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A14" w14:textId="2766AE2C" w:rsidR="0053237E" w:rsidRPr="0053237E" w:rsidRDefault="00006061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736A" w14:textId="314568F9" w:rsidR="0053237E" w:rsidRPr="0053237E" w:rsidRDefault="0053237E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6FA" w14:textId="37C6B9FE" w:rsidR="0053237E" w:rsidRPr="0053237E" w:rsidRDefault="0053237E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D1F" w14:textId="28B7C5F6" w:rsidR="0053237E" w:rsidRPr="0053237E" w:rsidRDefault="00006061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21B" w14:textId="14A57F2B" w:rsidR="0053237E" w:rsidRPr="0053237E" w:rsidRDefault="0053237E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976" w14:textId="792097EE" w:rsidR="0053237E" w:rsidRPr="0053237E" w:rsidRDefault="00006061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42F" w14:textId="57ECB080" w:rsidR="0053237E" w:rsidRPr="0053237E" w:rsidRDefault="0053237E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060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3B3" w14:textId="2B768B16" w:rsidR="0053237E" w:rsidRPr="0053237E" w:rsidRDefault="0053237E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060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823" w14:textId="475B2CA0" w:rsidR="0053237E" w:rsidRPr="0053237E" w:rsidRDefault="0053237E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8192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ECC" w14:textId="5F9CA683" w:rsidR="0053237E" w:rsidRPr="0053237E" w:rsidRDefault="00006061" w:rsidP="00D540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F7386" w:rsidRPr="0053237E" w14:paraId="3ABCFF05" w14:textId="77777777" w:rsidTr="00C81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55E" w14:textId="085F544F" w:rsidR="00DF7386" w:rsidRPr="00ED46A2" w:rsidRDefault="00DF7386" w:rsidP="009872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24E0" w14:textId="1EF95734" w:rsidR="00DF7386" w:rsidRPr="00ED46A2" w:rsidRDefault="00C81921" w:rsidP="009872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9DC9" w14:textId="5E933264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FDF7" w14:textId="500111A0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AD52" w14:textId="540E0529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EC4B" w14:textId="38E8CE29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DA5B" w14:textId="5639D3AF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9820" w14:textId="037AC3C9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A68A" w14:textId="17B59604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EEB2" w14:textId="2C48E06F" w:rsidR="00DF7386" w:rsidRPr="00ED46A2" w:rsidRDefault="00C81921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86" w14:textId="2749414C" w:rsidR="00DF7386" w:rsidRPr="00ED46A2" w:rsidRDefault="00ED46A2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C22B" w14:textId="405AC146" w:rsidR="00DF7386" w:rsidRPr="00ED46A2" w:rsidRDefault="00ED46A2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E44" w14:textId="74B56AE6" w:rsidR="00DF7386" w:rsidRPr="00ED46A2" w:rsidRDefault="00DF7386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D46A2" w:rsidRPr="00ED46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DF5" w14:textId="09C36012" w:rsidR="00DF7386" w:rsidRPr="00ED46A2" w:rsidRDefault="00ED46A2" w:rsidP="009872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D4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14:paraId="0707C799" w14:textId="77777777" w:rsidR="00913818" w:rsidRPr="00462C06" w:rsidRDefault="00913818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2860618" w14:textId="13BF9718" w:rsidR="00D25E67" w:rsidRPr="00283442" w:rsidRDefault="00D7592A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3442">
        <w:rPr>
          <w:rFonts w:ascii="Arial" w:eastAsia="Calibri" w:hAnsi="Arial" w:cs="Arial"/>
          <w:b/>
          <w:sz w:val="22"/>
          <w:szCs w:val="22"/>
          <w:lang w:eastAsia="en-US"/>
        </w:rPr>
        <w:t>Agyhártyagyulladás</w:t>
      </w:r>
      <w:r w:rsidRPr="00283442">
        <w:rPr>
          <w:rFonts w:ascii="Arial" w:eastAsia="Calibri" w:hAnsi="Arial" w:cs="Arial"/>
          <w:sz w:val="22"/>
          <w:szCs w:val="22"/>
          <w:lang w:eastAsia="en-US"/>
        </w:rPr>
        <w:t xml:space="preserve"> elleni védőoltásra </w:t>
      </w:r>
      <w:r w:rsidR="00D25E67" w:rsidRPr="00283442">
        <w:rPr>
          <w:rFonts w:ascii="Arial" w:eastAsia="Calibri" w:hAnsi="Arial" w:cs="Arial"/>
          <w:sz w:val="22"/>
          <w:szCs w:val="22"/>
          <w:lang w:eastAsia="en-US"/>
        </w:rPr>
        <w:t xml:space="preserve">idén </w:t>
      </w:r>
      <w:r w:rsidR="002C3F1F">
        <w:rPr>
          <w:rFonts w:ascii="Arial" w:eastAsia="Calibri" w:hAnsi="Arial" w:cs="Arial"/>
          <w:b/>
          <w:sz w:val="22"/>
          <w:szCs w:val="22"/>
          <w:lang w:eastAsia="en-US"/>
        </w:rPr>
        <w:t>11</w:t>
      </w:r>
      <w:r w:rsidR="00D25E67" w:rsidRPr="00031C1D">
        <w:rPr>
          <w:rFonts w:ascii="Arial" w:eastAsia="Calibri" w:hAnsi="Arial" w:cs="Arial"/>
          <w:b/>
          <w:sz w:val="22"/>
          <w:szCs w:val="22"/>
          <w:lang w:eastAsia="en-US"/>
        </w:rPr>
        <w:t xml:space="preserve"> kérelem érkezett</w:t>
      </w:r>
      <w:r w:rsidR="00D25E67" w:rsidRPr="00283442">
        <w:rPr>
          <w:rFonts w:ascii="Arial" w:eastAsia="Calibri" w:hAnsi="Arial" w:cs="Arial"/>
          <w:sz w:val="22"/>
          <w:szCs w:val="22"/>
          <w:lang w:eastAsia="en-US"/>
        </w:rPr>
        <w:t xml:space="preserve">, ebből </w:t>
      </w:r>
      <w:r w:rsidR="002C3F1F">
        <w:rPr>
          <w:rFonts w:ascii="Arial" w:eastAsia="Calibri" w:hAnsi="Arial" w:cs="Arial"/>
          <w:sz w:val="22"/>
          <w:szCs w:val="22"/>
          <w:lang w:eastAsia="en-US"/>
        </w:rPr>
        <w:t>7</w:t>
      </w:r>
      <w:r w:rsidR="00283442">
        <w:rPr>
          <w:rFonts w:ascii="Arial" w:eastAsia="Calibri" w:hAnsi="Arial" w:cs="Arial"/>
          <w:sz w:val="22"/>
          <w:szCs w:val="22"/>
          <w:lang w:eastAsia="en-US"/>
        </w:rPr>
        <w:t xml:space="preserve"> esetben 1 oltás, </w:t>
      </w:r>
      <w:r w:rsidR="00D25E67" w:rsidRPr="00283442">
        <w:rPr>
          <w:rFonts w:ascii="Arial" w:eastAsia="Calibri" w:hAnsi="Arial" w:cs="Arial"/>
          <w:sz w:val="22"/>
          <w:szCs w:val="22"/>
          <w:lang w:eastAsia="en-US"/>
        </w:rPr>
        <w:t xml:space="preserve">2 </w:t>
      </w:r>
      <w:r w:rsidR="00CF1E6C">
        <w:rPr>
          <w:rFonts w:ascii="Arial" w:eastAsia="Calibri" w:hAnsi="Arial" w:cs="Arial"/>
          <w:sz w:val="22"/>
          <w:szCs w:val="22"/>
          <w:lang w:eastAsia="en-US"/>
        </w:rPr>
        <w:t xml:space="preserve">esetben 2 </w:t>
      </w:r>
      <w:r w:rsidR="00D25E67" w:rsidRPr="00283442">
        <w:rPr>
          <w:rFonts w:ascii="Arial" w:eastAsia="Calibri" w:hAnsi="Arial" w:cs="Arial"/>
          <w:sz w:val="22"/>
          <w:szCs w:val="22"/>
          <w:lang w:eastAsia="en-US"/>
        </w:rPr>
        <w:t>oltás</w:t>
      </w:r>
      <w:r w:rsidR="00283442">
        <w:rPr>
          <w:rFonts w:ascii="Arial" w:eastAsia="Calibri" w:hAnsi="Arial" w:cs="Arial"/>
          <w:sz w:val="22"/>
          <w:szCs w:val="22"/>
          <w:lang w:eastAsia="en-US"/>
        </w:rPr>
        <w:t>, míg 2</w:t>
      </w:r>
      <w:r w:rsidR="00D25E67" w:rsidRPr="00283442">
        <w:rPr>
          <w:rFonts w:ascii="Arial" w:eastAsia="Calibri" w:hAnsi="Arial" w:cs="Arial"/>
          <w:sz w:val="22"/>
          <w:szCs w:val="22"/>
          <w:lang w:eastAsia="en-US"/>
        </w:rPr>
        <w:t xml:space="preserve"> esetben mindhárom oltás biztosítására irányuló határozathozatal történt.</w:t>
      </w:r>
    </w:p>
    <w:p w14:paraId="7B4BB4D7" w14:textId="69949630" w:rsidR="00913818" w:rsidRPr="00E357CA" w:rsidRDefault="00C2004D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57CA">
        <w:rPr>
          <w:rFonts w:ascii="Arial" w:eastAsia="Calibri" w:hAnsi="Arial" w:cs="Arial"/>
          <w:sz w:val="22"/>
          <w:szCs w:val="22"/>
          <w:lang w:eastAsia="en-US"/>
        </w:rPr>
        <w:t xml:space="preserve">Felhasználások </w:t>
      </w:r>
      <w:r w:rsidR="00E357CA" w:rsidRPr="00E357CA">
        <w:rPr>
          <w:rFonts w:ascii="Arial" w:eastAsia="Calibri" w:hAnsi="Arial" w:cs="Arial"/>
          <w:sz w:val="22"/>
          <w:szCs w:val="22"/>
          <w:lang w:eastAsia="en-US"/>
        </w:rPr>
        <w:t>2021,</w:t>
      </w:r>
      <w:r w:rsidR="00913818" w:rsidRPr="00E357CA">
        <w:rPr>
          <w:rFonts w:ascii="Arial" w:eastAsia="Calibri" w:hAnsi="Arial" w:cs="Arial"/>
          <w:sz w:val="22"/>
          <w:szCs w:val="22"/>
          <w:lang w:eastAsia="en-US"/>
        </w:rPr>
        <w:t xml:space="preserve"> 2022</w:t>
      </w:r>
      <w:r w:rsidR="00EB333B">
        <w:rPr>
          <w:rFonts w:ascii="Arial" w:eastAsia="Calibri" w:hAnsi="Arial" w:cs="Arial"/>
          <w:sz w:val="22"/>
          <w:szCs w:val="22"/>
          <w:lang w:eastAsia="en-US"/>
        </w:rPr>
        <w:t>, 2023 és 2024</w:t>
      </w:r>
      <w:r w:rsidR="00913818" w:rsidRPr="00E357CA">
        <w:rPr>
          <w:rFonts w:ascii="Arial" w:eastAsia="Calibri" w:hAnsi="Arial" w:cs="Arial"/>
          <w:sz w:val="22"/>
          <w:szCs w:val="22"/>
          <w:lang w:eastAsia="en-US"/>
        </w:rPr>
        <w:t xml:space="preserve"> évben</w:t>
      </w:r>
      <w:r w:rsidRPr="00E357CA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6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5"/>
        <w:gridCol w:w="385"/>
        <w:gridCol w:w="385"/>
        <w:gridCol w:w="1131"/>
      </w:tblGrid>
      <w:tr w:rsidR="009E1CF6" w:rsidRPr="0053237E" w14:paraId="66BD431D" w14:textId="77777777" w:rsidTr="00BA2717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C2D" w14:textId="4C20FA75" w:rsidR="009E1CF6" w:rsidRPr="0053237E" w:rsidRDefault="009E1CF6" w:rsidP="00D540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Bexsero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0F78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F42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773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63C4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19A3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E56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733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1757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292B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11D1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56F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A3E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3AFA" w14:textId="77777777" w:rsidR="009E1CF6" w:rsidRPr="0053237E" w:rsidRDefault="009E1CF6" w:rsidP="00D540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</w:tr>
      <w:tr w:rsidR="009E1CF6" w:rsidRPr="0053237E" w14:paraId="5A950A44" w14:textId="77777777" w:rsidTr="00BA2717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584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498" w14:textId="1E452D33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B8A" w14:textId="63FB37A4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B53" w14:textId="085D6FCB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FD9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9BA" w14:textId="40074B1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BA5" w14:textId="7A3B197E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FD4" w14:textId="738F94FA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50D" w14:textId="1F85641A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CD92" w14:textId="405668E0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635" w14:textId="4736E259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3A0" w14:textId="645D6382" w:rsidR="009E1CF6" w:rsidRPr="0053237E" w:rsidRDefault="009E1CF6" w:rsidP="0046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8D5" w14:textId="77777777" w:rsidR="009E1CF6" w:rsidRPr="0053237E" w:rsidRDefault="009E1CF6" w:rsidP="0046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6B3" w14:textId="36F4ACE9" w:rsidR="009E1CF6" w:rsidRPr="0053237E" w:rsidRDefault="00B31101" w:rsidP="00D540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9E1CF6" w:rsidRPr="0053237E" w14:paraId="462FC295" w14:textId="77777777" w:rsidTr="00BA2717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95B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C0D" w14:textId="601ACB3B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6050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4FC" w14:textId="610C46B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547" w14:textId="7055751D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6D7" w14:textId="1584E180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BF9" w14:textId="12536F54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F70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FC0" w14:textId="0240275B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4073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6499" w14:textId="2B6D50E3" w:rsidR="009E1CF6" w:rsidRPr="0053237E" w:rsidRDefault="009E1CF6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62D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649" w14:textId="6D3ED4C6" w:rsidR="009E1CF6" w:rsidRPr="0053237E" w:rsidRDefault="00462D34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602" w14:textId="6D6E3D7D" w:rsidR="009E1CF6" w:rsidRPr="0053237E" w:rsidRDefault="00462D34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A01" w14:textId="65D31234" w:rsidR="009E1CF6" w:rsidRPr="0053237E" w:rsidRDefault="00462D34" w:rsidP="00D540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E1CF6" w:rsidRPr="0053237E" w14:paraId="427126D9" w14:textId="77777777" w:rsidTr="00BA2717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D24" w14:textId="77777777" w:rsidR="009E1CF6" w:rsidRPr="0053237E" w:rsidRDefault="009E1CF6" w:rsidP="00D540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DD7" w14:textId="2A5FF3C5" w:rsidR="009E1CF6" w:rsidRPr="0053237E" w:rsidRDefault="00061F72" w:rsidP="00D540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10D" w14:textId="20A537F8" w:rsidR="009E1CF6" w:rsidRPr="0053237E" w:rsidRDefault="004A7DE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170" w14:textId="3C3653DA" w:rsidR="009E1CF6" w:rsidRPr="0053237E" w:rsidRDefault="00061F72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4A1" w14:textId="44B33330" w:rsidR="009E1CF6" w:rsidRPr="0053237E" w:rsidRDefault="004A7DE6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E24" w14:textId="14406C88" w:rsidR="009E1CF6" w:rsidRPr="0053237E" w:rsidRDefault="00061F72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A20" w14:textId="12A2A006" w:rsidR="009E1CF6" w:rsidRPr="0053237E" w:rsidRDefault="00061F72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898" w14:textId="42616C5A" w:rsidR="009E1CF6" w:rsidRPr="0053237E" w:rsidRDefault="00061F72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72F" w14:textId="00276F34" w:rsidR="009E1CF6" w:rsidRPr="0053237E" w:rsidRDefault="00061F72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95A" w14:textId="49602DF2" w:rsidR="009E1CF6" w:rsidRPr="0053237E" w:rsidRDefault="0080503F" w:rsidP="00D540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563" w14:textId="3ABB199C" w:rsidR="009E1CF6" w:rsidRPr="0053237E" w:rsidRDefault="009E1CF6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61F7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BD3" w14:textId="77777777" w:rsidR="009E1CF6" w:rsidRPr="0053237E" w:rsidRDefault="009E1CF6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4B9" w14:textId="65730C85" w:rsidR="009E1CF6" w:rsidRPr="0053237E" w:rsidRDefault="009E1CF6" w:rsidP="00D540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A271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33B" w14:textId="60976793" w:rsidR="009E1CF6" w:rsidRPr="0053237E" w:rsidRDefault="00462D34" w:rsidP="00D540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50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A2717" w:rsidRPr="0053237E" w14:paraId="713B9823" w14:textId="77777777" w:rsidTr="00BA2717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488" w14:textId="7FE37129" w:rsidR="00BA2717" w:rsidRPr="00A57C3A" w:rsidRDefault="00BA2717" w:rsidP="0098726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6636" w14:textId="0578068D" w:rsidR="00BA2717" w:rsidRPr="00A57C3A" w:rsidRDefault="00BA2717" w:rsidP="009872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1988" w14:textId="68A010DC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502C" w14:textId="5FB3A641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2B1" w14:textId="09FDFFC1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A773" w14:textId="7049576B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B4A1" w14:textId="48AB8893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53C4" w14:textId="77A34E09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406C" w14:textId="4EF598EB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4E3F" w14:textId="3EF84DB5" w:rsidR="00BA2717" w:rsidRPr="00A57C3A" w:rsidRDefault="00BA2717" w:rsidP="009872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86A6" w14:textId="085C039A" w:rsidR="00BA2717" w:rsidRPr="00A57C3A" w:rsidRDefault="00A57C3A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7E40" w14:textId="4D02E5EA" w:rsidR="00BA2717" w:rsidRPr="00A57C3A" w:rsidRDefault="00A57C3A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EF6" w14:textId="033B19FA" w:rsidR="00BA2717" w:rsidRPr="00A57C3A" w:rsidRDefault="00A57C3A" w:rsidP="009872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A8AC" w14:textId="41D347FD" w:rsidR="00BA2717" w:rsidRPr="00A57C3A" w:rsidRDefault="00A57C3A" w:rsidP="009872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7C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</w:tbl>
    <w:p w14:paraId="57A63C28" w14:textId="77777777" w:rsidR="00D56B47" w:rsidRDefault="00913818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2C06">
        <w:rPr>
          <w:rFonts w:ascii="Arial" w:eastAsia="Calibri" w:hAnsi="Arial" w:cs="Arial"/>
          <w:sz w:val="22"/>
          <w:szCs w:val="22"/>
          <w:highlight w:val="yellow"/>
          <w:lang w:eastAsia="en-US"/>
        </w:rPr>
        <w:br w:type="textWrapping" w:clear="all"/>
      </w:r>
    </w:p>
    <w:p w14:paraId="511076C5" w14:textId="6ECD5E44" w:rsidR="00913818" w:rsidRPr="00925124" w:rsidRDefault="00B35921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48D4">
        <w:rPr>
          <w:rFonts w:ascii="Arial" w:eastAsia="Calibri" w:hAnsi="Arial" w:cs="Arial"/>
          <w:sz w:val="22"/>
          <w:szCs w:val="22"/>
          <w:lang w:eastAsia="en-US"/>
        </w:rPr>
        <w:t xml:space="preserve">A védőoltási programunk fontos eleme, hogy a támogatottak részére a saját forrásból </w:t>
      </w:r>
      <w:proofErr w:type="gramStart"/>
      <w:r w:rsidRPr="000548D4">
        <w:rPr>
          <w:rFonts w:ascii="Arial" w:eastAsia="Calibri" w:hAnsi="Arial" w:cs="Arial"/>
          <w:sz w:val="22"/>
          <w:szCs w:val="22"/>
          <w:lang w:eastAsia="en-US"/>
        </w:rPr>
        <w:t>finanszírozott</w:t>
      </w:r>
      <w:proofErr w:type="gramEnd"/>
      <w:r w:rsidRPr="000548D4">
        <w:rPr>
          <w:rFonts w:ascii="Arial" w:eastAsia="Calibri" w:hAnsi="Arial" w:cs="Arial"/>
          <w:sz w:val="22"/>
          <w:szCs w:val="22"/>
          <w:lang w:eastAsia="en-US"/>
        </w:rPr>
        <w:t xml:space="preserve"> oltóanyagot is az önkormányzat készleteiből (önkormányzati beszerzési áron) biztosítja, így a támogatott oltóanyagok és a felhasznált oltóanyagok számában emiatt </w:t>
      </w:r>
      <w:r w:rsidRPr="00925124">
        <w:rPr>
          <w:rFonts w:ascii="Arial" w:eastAsia="Calibri" w:hAnsi="Arial" w:cs="Arial"/>
          <w:sz w:val="22"/>
          <w:szCs w:val="22"/>
          <w:lang w:eastAsia="en-US"/>
        </w:rPr>
        <w:t>természetesen különbség látható.</w:t>
      </w:r>
    </w:p>
    <w:p w14:paraId="4985EAC7" w14:textId="078F6ED6" w:rsidR="00925124" w:rsidRDefault="00925124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5124">
        <w:rPr>
          <w:rFonts w:ascii="Arial" w:eastAsia="Calibri" w:hAnsi="Arial" w:cs="Arial"/>
          <w:sz w:val="22"/>
          <w:szCs w:val="22"/>
          <w:lang w:eastAsia="en-US"/>
        </w:rPr>
        <w:t>Az elmúlt évek tapasztalata alapján 30-40%-</w:t>
      </w:r>
      <w:proofErr w:type="spellStart"/>
      <w:r w:rsidRPr="00925124">
        <w:rPr>
          <w:rFonts w:ascii="Arial" w:eastAsia="Calibri" w:hAnsi="Arial" w:cs="Arial"/>
          <w:sz w:val="22"/>
          <w:szCs w:val="22"/>
          <w:lang w:eastAsia="en-US"/>
        </w:rPr>
        <w:t>os</w:t>
      </w:r>
      <w:proofErr w:type="spellEnd"/>
      <w:r w:rsidRPr="00925124">
        <w:rPr>
          <w:rFonts w:ascii="Arial" w:eastAsia="Calibri" w:hAnsi="Arial" w:cs="Arial"/>
          <w:sz w:val="22"/>
          <w:szCs w:val="22"/>
          <w:lang w:eastAsia="en-US"/>
        </w:rPr>
        <w:t xml:space="preserve"> részvétel csökkenő tendenciát mutat, a családtámogatások változásával az igénylések száma jelentősen csökkent, hiszen az igénylések időszakában a családok magasabb bevételekkel rendelkeznek, így a jövedelemhatárba már </w:t>
      </w:r>
      <w:r w:rsidR="00BA2717">
        <w:rPr>
          <w:rFonts w:ascii="Arial" w:eastAsia="Calibri" w:hAnsi="Arial" w:cs="Arial"/>
          <w:sz w:val="22"/>
          <w:szCs w:val="22"/>
          <w:lang w:eastAsia="en-US"/>
        </w:rPr>
        <w:t>kevesebben</w:t>
      </w:r>
      <w:r w:rsidRPr="00925124">
        <w:rPr>
          <w:rFonts w:ascii="Arial" w:eastAsia="Calibri" w:hAnsi="Arial" w:cs="Arial"/>
          <w:sz w:val="22"/>
          <w:szCs w:val="22"/>
          <w:lang w:eastAsia="en-US"/>
        </w:rPr>
        <w:t xml:space="preserve"> férnek bele. A </w:t>
      </w:r>
      <w:proofErr w:type="spellStart"/>
      <w:r w:rsidRPr="00925124">
        <w:rPr>
          <w:rFonts w:ascii="Arial" w:eastAsia="Calibri" w:hAnsi="Arial" w:cs="Arial"/>
          <w:sz w:val="22"/>
          <w:szCs w:val="22"/>
          <w:lang w:eastAsia="en-US"/>
        </w:rPr>
        <w:t>Bexsero</w:t>
      </w:r>
      <w:proofErr w:type="spellEnd"/>
      <w:r w:rsidRPr="00925124">
        <w:rPr>
          <w:rFonts w:ascii="Arial" w:eastAsia="Calibri" w:hAnsi="Arial" w:cs="Arial"/>
          <w:sz w:val="22"/>
          <w:szCs w:val="22"/>
          <w:lang w:eastAsia="en-US"/>
        </w:rPr>
        <w:t xml:space="preserve"> esetében van ennek nagyobb jelentősége, hiszen a magasabb családtámogatások csak az első oltás beszerzésekor jelentenek kisebb nehézséget a családoknak. A második oltás 9 hónaposan, a harmadik oltás 14 hónapos korban esedékes, amikor már kevesebb a jövedelem.</w:t>
      </w:r>
      <w:r w:rsidR="00BA31A2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BA2717">
        <w:rPr>
          <w:rFonts w:ascii="Arial" w:eastAsia="Calibri" w:hAnsi="Arial" w:cs="Arial"/>
          <w:sz w:val="22"/>
          <w:szCs w:val="22"/>
          <w:lang w:eastAsia="en-US"/>
        </w:rPr>
        <w:t>megemelt</w:t>
      </w:r>
      <w:r w:rsidR="00BA31A2">
        <w:rPr>
          <w:rFonts w:ascii="Arial" w:eastAsia="Calibri" w:hAnsi="Arial" w:cs="Arial"/>
          <w:sz w:val="22"/>
          <w:szCs w:val="22"/>
          <w:lang w:eastAsia="en-US"/>
        </w:rPr>
        <w:t xml:space="preserve"> jövedelemhatárok</w:t>
      </w:r>
      <w:r w:rsidR="00BA2717">
        <w:rPr>
          <w:rFonts w:ascii="Arial" w:eastAsia="Calibri" w:hAnsi="Arial" w:cs="Arial"/>
          <w:sz w:val="22"/>
          <w:szCs w:val="22"/>
          <w:lang w:eastAsia="en-US"/>
        </w:rPr>
        <w:t>kal</w:t>
      </w:r>
      <w:r w:rsidR="00BA31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2717">
        <w:rPr>
          <w:rFonts w:ascii="Arial" w:eastAsia="Calibri" w:hAnsi="Arial" w:cs="Arial"/>
          <w:sz w:val="22"/>
          <w:szCs w:val="22"/>
          <w:lang w:eastAsia="en-US"/>
        </w:rPr>
        <w:t>a 2024-es évben befogadott kérelmek számában kisebb növekedés volt megfigyelhető, de még így sem éri el az előző évek nagyságrendjét.</w:t>
      </w:r>
    </w:p>
    <w:p w14:paraId="16CF355E" w14:textId="3D709506" w:rsidR="00D7592A" w:rsidRPr="00462C06" w:rsidRDefault="0019029D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0548D4">
        <w:rPr>
          <w:rFonts w:ascii="Arial" w:eastAsia="Calibri" w:hAnsi="Arial" w:cs="Arial"/>
          <w:sz w:val="22"/>
          <w:szCs w:val="22"/>
          <w:lang w:eastAsia="en-US"/>
        </w:rPr>
        <w:t>A</w:t>
      </w:r>
      <w:r w:rsidR="00256371" w:rsidRPr="000548D4">
        <w:rPr>
          <w:rFonts w:ascii="Arial" w:eastAsia="Calibri" w:hAnsi="Arial" w:cs="Arial"/>
          <w:sz w:val="22"/>
          <w:szCs w:val="22"/>
          <w:lang w:eastAsia="en-US"/>
        </w:rPr>
        <w:t xml:space="preserve"> születések s</w:t>
      </w:r>
      <w:r w:rsidR="002217AF">
        <w:rPr>
          <w:rFonts w:ascii="Arial" w:eastAsia="Calibri" w:hAnsi="Arial" w:cs="Arial"/>
          <w:sz w:val="22"/>
          <w:szCs w:val="22"/>
          <w:lang w:eastAsia="en-US"/>
        </w:rPr>
        <w:t xml:space="preserve">zámát illetően </w:t>
      </w:r>
      <w:r w:rsidR="005F1858">
        <w:rPr>
          <w:rFonts w:ascii="Arial" w:eastAsia="Calibri" w:hAnsi="Arial" w:cs="Arial"/>
          <w:sz w:val="22"/>
          <w:szCs w:val="22"/>
          <w:lang w:eastAsia="en-US"/>
        </w:rPr>
        <w:t xml:space="preserve">2025 –re vonatkozóan, </w:t>
      </w:r>
      <w:r w:rsidR="002217AF">
        <w:rPr>
          <w:rFonts w:ascii="Arial" w:eastAsia="Calibri" w:hAnsi="Arial" w:cs="Arial"/>
          <w:sz w:val="22"/>
          <w:szCs w:val="22"/>
          <w:lang w:eastAsia="en-US"/>
        </w:rPr>
        <w:t xml:space="preserve">előreláthatóan </w:t>
      </w:r>
      <w:r w:rsidR="00D7112F" w:rsidRPr="00D7112F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256371" w:rsidRPr="00D7112F">
        <w:rPr>
          <w:rFonts w:ascii="Arial" w:eastAsia="Calibri" w:hAnsi="Arial" w:cs="Arial"/>
          <w:sz w:val="22"/>
          <w:szCs w:val="22"/>
          <w:lang w:eastAsia="en-US"/>
        </w:rPr>
        <w:t>-</w:t>
      </w:r>
      <w:r w:rsidR="00D7112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7112F" w:rsidRPr="00D7112F">
        <w:rPr>
          <w:rFonts w:ascii="Arial" w:eastAsia="Calibri" w:hAnsi="Arial" w:cs="Arial"/>
          <w:sz w:val="22"/>
          <w:szCs w:val="22"/>
          <w:lang w:eastAsia="en-US"/>
        </w:rPr>
        <w:t>5</w:t>
      </w:r>
      <w:r w:rsidR="00256371" w:rsidRPr="000548D4">
        <w:rPr>
          <w:rFonts w:ascii="Arial" w:eastAsia="Calibri" w:hAnsi="Arial" w:cs="Arial"/>
          <w:sz w:val="22"/>
          <w:szCs w:val="22"/>
          <w:lang w:eastAsia="en-US"/>
        </w:rPr>
        <w:t xml:space="preserve"> gyermekre bizakodva számíthatunk.</w:t>
      </w:r>
    </w:p>
    <w:p w14:paraId="263F144B" w14:textId="5327C229" w:rsidR="00E50D8C" w:rsidRPr="00215CEE" w:rsidRDefault="00E50D8C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5CEE">
        <w:rPr>
          <w:rFonts w:ascii="Arial" w:eastAsia="Calibri" w:hAnsi="Arial" w:cs="Arial"/>
          <w:sz w:val="22"/>
          <w:szCs w:val="22"/>
          <w:lang w:eastAsia="en-US"/>
        </w:rPr>
        <w:t>A jövő évben – a 202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15CEE">
        <w:rPr>
          <w:rFonts w:ascii="Arial" w:eastAsia="Calibri" w:hAnsi="Arial" w:cs="Arial"/>
          <w:sz w:val="22"/>
          <w:szCs w:val="22"/>
          <w:lang w:eastAsia="en-US"/>
        </w:rPr>
        <w:t xml:space="preserve"> évben szület</w:t>
      </w:r>
      <w:r w:rsidR="00CF7ECB" w:rsidRPr="00215CEE">
        <w:rPr>
          <w:rFonts w:ascii="Arial" w:eastAsia="Calibri" w:hAnsi="Arial" w:cs="Arial"/>
          <w:sz w:val="22"/>
          <w:szCs w:val="22"/>
          <w:lang w:eastAsia="en-US"/>
        </w:rPr>
        <w:t>et</w:t>
      </w:r>
      <w:r w:rsidRPr="00215CEE">
        <w:rPr>
          <w:rFonts w:ascii="Arial" w:eastAsia="Calibri" w:hAnsi="Arial" w:cs="Arial"/>
          <w:sz w:val="22"/>
          <w:szCs w:val="22"/>
          <w:lang w:eastAsia="en-US"/>
        </w:rPr>
        <w:t>tek és a 202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215CEE">
        <w:rPr>
          <w:rFonts w:ascii="Arial" w:eastAsia="Calibri" w:hAnsi="Arial" w:cs="Arial"/>
          <w:sz w:val="22"/>
          <w:szCs w:val="22"/>
          <w:lang w:eastAsia="en-US"/>
        </w:rPr>
        <w:t xml:space="preserve">-ben várható születések száma szerint – </w:t>
      </w:r>
      <w:r w:rsidR="00871DE7" w:rsidRPr="00114CD1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114CD1">
        <w:rPr>
          <w:rFonts w:ascii="Arial" w:eastAsia="Calibri" w:hAnsi="Arial" w:cs="Arial"/>
          <w:sz w:val="22"/>
          <w:szCs w:val="22"/>
          <w:lang w:eastAsia="en-US"/>
        </w:rPr>
        <w:t xml:space="preserve"> db ROTARIX </w:t>
      </w:r>
      <w:r w:rsidRPr="00D31568">
        <w:rPr>
          <w:rFonts w:ascii="Arial" w:eastAsia="Calibri" w:hAnsi="Arial" w:cs="Arial"/>
          <w:sz w:val="22"/>
          <w:szCs w:val="22"/>
          <w:lang w:eastAsia="en-US"/>
        </w:rPr>
        <w:t xml:space="preserve">és </w:t>
      </w:r>
      <w:r w:rsidR="0019029D" w:rsidRPr="00D31568">
        <w:rPr>
          <w:rFonts w:ascii="Arial" w:eastAsia="Calibri" w:hAnsi="Arial" w:cs="Arial"/>
          <w:sz w:val="22"/>
          <w:szCs w:val="22"/>
          <w:lang w:eastAsia="en-US"/>
        </w:rPr>
        <w:t>1</w:t>
      </w:r>
      <w:r w:rsidR="00D319A6" w:rsidRPr="00D31568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D31568">
        <w:rPr>
          <w:rFonts w:ascii="Arial" w:eastAsia="Calibri" w:hAnsi="Arial" w:cs="Arial"/>
          <w:sz w:val="22"/>
          <w:szCs w:val="22"/>
          <w:lang w:eastAsia="en-US"/>
        </w:rPr>
        <w:t xml:space="preserve"> db BEXSERO</w:t>
      </w:r>
      <w:r w:rsidRPr="00215CEE">
        <w:rPr>
          <w:rFonts w:ascii="Arial" w:eastAsia="Calibri" w:hAnsi="Arial" w:cs="Arial"/>
          <w:sz w:val="22"/>
          <w:szCs w:val="22"/>
          <w:lang w:eastAsia="en-US"/>
        </w:rPr>
        <w:t xml:space="preserve"> oltóanyagra lehet </w:t>
      </w:r>
      <w:r w:rsidR="0019029D" w:rsidRPr="00215CEE">
        <w:rPr>
          <w:rFonts w:ascii="Arial" w:eastAsia="Calibri" w:hAnsi="Arial" w:cs="Arial"/>
          <w:sz w:val="22"/>
          <w:szCs w:val="22"/>
          <w:lang w:eastAsia="en-US"/>
        </w:rPr>
        <w:t xml:space="preserve">még </w:t>
      </w:r>
      <w:r w:rsidRPr="00215CEE">
        <w:rPr>
          <w:rFonts w:ascii="Arial" w:eastAsia="Calibri" w:hAnsi="Arial" w:cs="Arial"/>
          <w:sz w:val="22"/>
          <w:szCs w:val="22"/>
          <w:lang w:eastAsia="en-US"/>
        </w:rPr>
        <w:t xml:space="preserve">szükség </w:t>
      </w:r>
      <w:r w:rsidR="00DB23DB" w:rsidRPr="00215CEE">
        <w:rPr>
          <w:rFonts w:ascii="Arial" w:eastAsia="Calibri" w:hAnsi="Arial" w:cs="Arial"/>
          <w:sz w:val="22"/>
          <w:szCs w:val="22"/>
          <w:lang w:eastAsia="en-US"/>
        </w:rPr>
        <w:t>a jelenlegi készleteken felül.</w:t>
      </w:r>
    </w:p>
    <w:p w14:paraId="33E028D1" w14:textId="77777777" w:rsidR="00D25E67" w:rsidRPr="00C0443C" w:rsidRDefault="0019029D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443C">
        <w:rPr>
          <w:rFonts w:ascii="Arial" w:eastAsia="Calibri" w:hAnsi="Arial" w:cs="Arial"/>
          <w:sz w:val="22"/>
          <w:szCs w:val="22"/>
          <w:lang w:eastAsia="en-US"/>
        </w:rPr>
        <w:t xml:space="preserve">Árajánlatot nem kértünk most, hiszen a készleteink még kitartanak, </w:t>
      </w:r>
      <w:r w:rsidR="0062112B" w:rsidRPr="00C0443C">
        <w:rPr>
          <w:rFonts w:ascii="Arial" w:eastAsia="Calibri" w:hAnsi="Arial" w:cs="Arial"/>
          <w:sz w:val="22"/>
          <w:szCs w:val="22"/>
          <w:lang w:eastAsia="en-US"/>
        </w:rPr>
        <w:t xml:space="preserve">és egy korai beszerzés szavatossági </w:t>
      </w:r>
      <w:proofErr w:type="gramStart"/>
      <w:r w:rsidR="0062112B" w:rsidRPr="00C0443C">
        <w:rPr>
          <w:rFonts w:ascii="Arial" w:eastAsia="Calibri" w:hAnsi="Arial" w:cs="Arial"/>
          <w:sz w:val="22"/>
          <w:szCs w:val="22"/>
          <w:lang w:eastAsia="en-US"/>
        </w:rPr>
        <w:t>problémákat</w:t>
      </w:r>
      <w:proofErr w:type="gramEnd"/>
      <w:r w:rsidR="0062112B" w:rsidRPr="00C0443C">
        <w:rPr>
          <w:rFonts w:ascii="Arial" w:eastAsia="Calibri" w:hAnsi="Arial" w:cs="Arial"/>
          <w:sz w:val="22"/>
          <w:szCs w:val="22"/>
          <w:lang w:eastAsia="en-US"/>
        </w:rPr>
        <w:t xml:space="preserve"> okozhat</w:t>
      </w:r>
      <w:r w:rsidR="00D25E67" w:rsidRPr="00C0443C">
        <w:rPr>
          <w:rFonts w:ascii="Arial" w:eastAsia="Calibri" w:hAnsi="Arial" w:cs="Arial"/>
          <w:sz w:val="22"/>
          <w:szCs w:val="22"/>
          <w:lang w:eastAsia="en-US"/>
        </w:rPr>
        <w:t>, mely ilyen költséges oltóanyagoknál igen nagy veszteséget is jelenthet.</w:t>
      </w:r>
    </w:p>
    <w:p w14:paraId="7A0C3BA0" w14:textId="44B72112" w:rsidR="0062112B" w:rsidRPr="00056F87" w:rsidRDefault="00D25E67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F87">
        <w:rPr>
          <w:rFonts w:ascii="Arial" w:eastAsia="Calibri" w:hAnsi="Arial" w:cs="Arial"/>
          <w:sz w:val="22"/>
          <w:szCs w:val="22"/>
          <w:lang w:eastAsia="en-US"/>
        </w:rPr>
        <w:lastRenderedPageBreak/>
        <w:t>A</w:t>
      </w:r>
      <w:r w:rsidR="0019029D" w:rsidRPr="00056F87">
        <w:rPr>
          <w:rFonts w:ascii="Arial" w:eastAsia="Calibri" w:hAnsi="Arial" w:cs="Arial"/>
          <w:sz w:val="22"/>
          <w:szCs w:val="22"/>
          <w:lang w:eastAsia="en-US"/>
        </w:rPr>
        <w:t xml:space="preserve"> helyi patika tájékoztatása szerint jelenleg </w:t>
      </w:r>
    </w:p>
    <w:p w14:paraId="50F0B9C0" w14:textId="1DDA5306" w:rsidR="0062112B" w:rsidRPr="00D31568" w:rsidRDefault="0005431E" w:rsidP="00DB23DB">
      <w:pPr>
        <w:pStyle w:val="Listaszerbekezds"/>
        <w:numPr>
          <w:ilvl w:val="0"/>
          <w:numId w:val="6"/>
        </w:numPr>
        <w:tabs>
          <w:tab w:val="left" w:pos="284"/>
        </w:tabs>
        <w:spacing w:after="200" w:line="276" w:lineRule="auto"/>
        <w:ind w:left="1276" w:hanging="127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F87">
        <w:rPr>
          <w:rFonts w:ascii="Arial" w:eastAsia="Calibri" w:hAnsi="Arial" w:cs="Arial"/>
          <w:sz w:val="22"/>
          <w:szCs w:val="22"/>
          <w:lang w:eastAsia="en-US"/>
        </w:rPr>
        <w:t>1db</w:t>
      </w:r>
      <w:r w:rsidR="00D25E67"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25E67" w:rsidRPr="00056F87">
        <w:rPr>
          <w:rFonts w:ascii="Arial" w:eastAsia="Calibri" w:hAnsi="Arial" w:cs="Arial"/>
          <w:sz w:val="22"/>
          <w:szCs w:val="22"/>
          <w:lang w:eastAsia="en-US"/>
        </w:rPr>
        <w:t>Bexero</w:t>
      </w:r>
      <w:proofErr w:type="spellEnd"/>
      <w:r w:rsidR="00393FE6">
        <w:rPr>
          <w:rFonts w:ascii="Arial" w:eastAsia="Calibri" w:hAnsi="Arial" w:cs="Arial"/>
          <w:sz w:val="22"/>
          <w:szCs w:val="22"/>
          <w:lang w:eastAsia="en-US"/>
        </w:rPr>
        <w:t xml:space="preserve"> oltóanyag 27.08</w:t>
      </w:r>
      <w:r w:rsidR="008638DD" w:rsidRPr="00056F87">
        <w:rPr>
          <w:rFonts w:ascii="Arial" w:eastAsia="Calibri" w:hAnsi="Arial" w:cs="Arial"/>
          <w:sz w:val="22"/>
          <w:szCs w:val="22"/>
          <w:lang w:eastAsia="en-US"/>
        </w:rPr>
        <w:t>0</w:t>
      </w:r>
      <w:r w:rsidR="00C2004D" w:rsidRPr="00056F87">
        <w:rPr>
          <w:rFonts w:ascii="Arial" w:eastAsia="Calibri" w:hAnsi="Arial" w:cs="Arial"/>
          <w:sz w:val="22"/>
          <w:szCs w:val="22"/>
          <w:lang w:eastAsia="en-US"/>
        </w:rPr>
        <w:t>,-F</w:t>
      </w:r>
      <w:r w:rsidR="00D25E67" w:rsidRPr="00056F87">
        <w:rPr>
          <w:rFonts w:ascii="Arial" w:eastAsia="Calibri" w:hAnsi="Arial" w:cs="Arial"/>
          <w:sz w:val="22"/>
          <w:szCs w:val="22"/>
          <w:lang w:eastAsia="en-US"/>
        </w:rPr>
        <w:t>t</w:t>
      </w:r>
      <w:r w:rsidR="0019029D"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(év elején is 27.080 Ft-ért</w:t>
      </w:r>
      <w:r w:rsidR="00D25E67" w:rsidRPr="00056F87">
        <w:rPr>
          <w:rFonts w:ascii="Arial" w:eastAsia="Calibri" w:hAnsi="Arial" w:cs="Arial"/>
          <w:sz w:val="22"/>
          <w:szCs w:val="22"/>
          <w:lang w:eastAsia="en-US"/>
        </w:rPr>
        <w:t xml:space="preserve"> vásároltuk),</w:t>
      </w:r>
      <w:r w:rsidR="00AD4ADF"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56F87" w:rsidRPr="00D31568">
        <w:rPr>
          <w:rFonts w:ascii="Arial" w:eastAsia="Calibri" w:hAnsi="Arial" w:cs="Arial"/>
          <w:sz w:val="22"/>
          <w:szCs w:val="22"/>
          <w:lang w:eastAsia="en-US"/>
        </w:rPr>
        <w:t>15</w:t>
      </w:r>
      <w:r w:rsidR="00AD4ADF" w:rsidRPr="00D31568">
        <w:rPr>
          <w:rFonts w:ascii="Arial" w:eastAsia="Calibri" w:hAnsi="Arial" w:cs="Arial"/>
          <w:sz w:val="22"/>
          <w:szCs w:val="22"/>
          <w:lang w:eastAsia="en-US"/>
        </w:rPr>
        <w:t>db=</w:t>
      </w:r>
      <w:r w:rsidR="00917D8B" w:rsidRPr="00D31568">
        <w:rPr>
          <w:rFonts w:ascii="Arial" w:eastAsia="Calibri" w:hAnsi="Arial" w:cs="Arial"/>
          <w:sz w:val="22"/>
          <w:szCs w:val="22"/>
          <w:lang w:eastAsia="en-US"/>
        </w:rPr>
        <w:t>406.200</w:t>
      </w:r>
      <w:r w:rsidR="00AD4ADF" w:rsidRPr="00D31568">
        <w:rPr>
          <w:rFonts w:ascii="Arial" w:eastAsia="Calibri" w:hAnsi="Arial" w:cs="Arial"/>
          <w:sz w:val="22"/>
          <w:szCs w:val="22"/>
          <w:lang w:eastAsia="en-US"/>
        </w:rPr>
        <w:t>,-F</w:t>
      </w:r>
      <w:r w:rsidR="00DB23DB" w:rsidRPr="00D31568">
        <w:rPr>
          <w:rFonts w:ascii="Arial" w:eastAsia="Calibri" w:hAnsi="Arial" w:cs="Arial"/>
          <w:sz w:val="22"/>
          <w:szCs w:val="22"/>
          <w:lang w:eastAsia="en-US"/>
        </w:rPr>
        <w:t>t</w:t>
      </w:r>
    </w:p>
    <w:p w14:paraId="5B1FE8FF" w14:textId="6357FAF1" w:rsidR="0019029D" w:rsidRPr="00056F87" w:rsidRDefault="0005431E" w:rsidP="00DB23DB">
      <w:pPr>
        <w:pStyle w:val="Listaszerbekezds"/>
        <w:numPr>
          <w:ilvl w:val="0"/>
          <w:numId w:val="6"/>
        </w:numPr>
        <w:tabs>
          <w:tab w:val="left" w:pos="284"/>
        </w:tabs>
        <w:spacing w:after="200" w:line="276" w:lineRule="auto"/>
        <w:ind w:left="1276" w:hanging="127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F87">
        <w:rPr>
          <w:rFonts w:ascii="Arial" w:eastAsia="Calibri" w:hAnsi="Arial" w:cs="Arial"/>
          <w:sz w:val="22"/>
          <w:szCs w:val="22"/>
          <w:lang w:eastAsia="en-US"/>
        </w:rPr>
        <w:t>1db</w:t>
      </w:r>
      <w:r w:rsidR="0019029D"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19029D" w:rsidRPr="00056F87">
        <w:rPr>
          <w:rFonts w:ascii="Arial" w:eastAsia="Calibri" w:hAnsi="Arial" w:cs="Arial"/>
          <w:sz w:val="22"/>
          <w:szCs w:val="22"/>
          <w:lang w:eastAsia="en-US"/>
        </w:rPr>
        <w:t>Rotarix</w:t>
      </w:r>
      <w:proofErr w:type="spellEnd"/>
      <w:r w:rsidR="0019029D"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2112B" w:rsidRPr="00056F87">
        <w:rPr>
          <w:rFonts w:ascii="Arial" w:eastAsia="Calibri" w:hAnsi="Arial" w:cs="Arial"/>
          <w:sz w:val="22"/>
          <w:szCs w:val="22"/>
          <w:lang w:eastAsia="en-US"/>
        </w:rPr>
        <w:t xml:space="preserve">oltóanyag 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C2004D" w:rsidRPr="00056F8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8638DD" w:rsidRPr="00056F87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C2004D" w:rsidRPr="00056F87">
        <w:rPr>
          <w:rFonts w:ascii="Arial" w:eastAsia="Calibri" w:hAnsi="Arial" w:cs="Arial"/>
          <w:sz w:val="22"/>
          <w:szCs w:val="22"/>
          <w:lang w:eastAsia="en-US"/>
        </w:rPr>
        <w:t>,-F</w:t>
      </w:r>
      <w:r w:rsidR="00D25E67" w:rsidRPr="00056F87">
        <w:rPr>
          <w:rFonts w:ascii="Arial" w:eastAsia="Calibri" w:hAnsi="Arial" w:cs="Arial"/>
          <w:sz w:val="22"/>
          <w:szCs w:val="22"/>
          <w:lang w:eastAsia="en-US"/>
        </w:rPr>
        <w:t>t (</w:t>
      </w:r>
      <w:r w:rsidR="00393FE6">
        <w:rPr>
          <w:rFonts w:ascii="Arial" w:eastAsia="Calibri" w:hAnsi="Arial" w:cs="Arial"/>
          <w:sz w:val="22"/>
          <w:szCs w:val="22"/>
          <w:lang w:eastAsia="en-US"/>
        </w:rPr>
        <w:t>év elején is 19.500 Ft-ért</w:t>
      </w:r>
      <w:r w:rsidR="00393FE6" w:rsidRPr="00056F87">
        <w:rPr>
          <w:rFonts w:ascii="Arial" w:eastAsia="Calibri" w:hAnsi="Arial" w:cs="Arial"/>
          <w:sz w:val="22"/>
          <w:szCs w:val="22"/>
          <w:lang w:eastAsia="en-US"/>
        </w:rPr>
        <w:t xml:space="preserve"> vásároltuk</w:t>
      </w:r>
      <w:r w:rsidR="008638DD" w:rsidRPr="00795672">
        <w:rPr>
          <w:rFonts w:ascii="Arial" w:eastAsia="Calibri" w:hAnsi="Arial" w:cs="Arial"/>
          <w:sz w:val="22"/>
          <w:szCs w:val="22"/>
          <w:lang w:eastAsia="en-US"/>
        </w:rPr>
        <w:t>),</w:t>
      </w:r>
      <w:r w:rsidR="00795672" w:rsidRPr="00795672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AD4ADF" w:rsidRPr="00795672">
        <w:rPr>
          <w:rFonts w:ascii="Arial" w:eastAsia="Calibri" w:hAnsi="Arial" w:cs="Arial"/>
          <w:sz w:val="22"/>
          <w:szCs w:val="22"/>
          <w:lang w:eastAsia="en-US"/>
        </w:rPr>
        <w:t>db=</w:t>
      </w:r>
      <w:r w:rsidR="00795672" w:rsidRPr="00795672">
        <w:rPr>
          <w:rFonts w:ascii="Arial" w:eastAsia="Calibri" w:hAnsi="Arial" w:cs="Arial"/>
          <w:sz w:val="22"/>
          <w:szCs w:val="22"/>
          <w:lang w:eastAsia="en-US"/>
        </w:rPr>
        <w:t>195</w:t>
      </w:r>
      <w:r w:rsidR="00056F87" w:rsidRPr="00795672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AD4ADF" w:rsidRPr="00795672">
        <w:rPr>
          <w:rFonts w:ascii="Arial" w:eastAsia="Calibri" w:hAnsi="Arial" w:cs="Arial"/>
          <w:sz w:val="22"/>
          <w:szCs w:val="22"/>
          <w:lang w:eastAsia="en-US"/>
        </w:rPr>
        <w:t>00,-F</w:t>
      </w:r>
      <w:r w:rsidR="00DB23DB" w:rsidRPr="00795672">
        <w:rPr>
          <w:rFonts w:ascii="Arial" w:eastAsia="Calibri" w:hAnsi="Arial" w:cs="Arial"/>
          <w:sz w:val="22"/>
          <w:szCs w:val="22"/>
          <w:lang w:eastAsia="en-US"/>
        </w:rPr>
        <w:t>t.</w:t>
      </w:r>
    </w:p>
    <w:p w14:paraId="4BDC50FF" w14:textId="6CDB880D" w:rsidR="00D7592A" w:rsidRPr="00056F87" w:rsidRDefault="00D7592A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056F87">
        <w:rPr>
          <w:rFonts w:ascii="Arial" w:eastAsia="Calibri" w:hAnsi="Arial" w:cs="Arial"/>
          <w:sz w:val="22"/>
          <w:szCs w:val="22"/>
          <w:lang w:eastAsia="en-US"/>
        </w:rPr>
        <w:t>Mindezek</w:t>
      </w:r>
      <w:proofErr w:type="spellEnd"/>
      <w:r w:rsidRPr="00056F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6D73" w:rsidRPr="000A6D73">
        <w:rPr>
          <w:rFonts w:ascii="Arial" w:eastAsia="Calibri" w:hAnsi="Arial" w:cs="Arial"/>
          <w:b/>
          <w:sz w:val="22"/>
          <w:szCs w:val="22"/>
          <w:lang w:eastAsia="en-US"/>
        </w:rPr>
        <w:t>figyelembe vételével 650.000</w:t>
      </w:r>
      <w:r w:rsidR="006075CC" w:rsidRPr="000A6D73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="0005431E" w:rsidRPr="000A6D73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0A6D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A6D73">
        <w:rPr>
          <w:rFonts w:ascii="Arial" w:eastAsia="Calibri" w:hAnsi="Arial" w:cs="Arial"/>
          <w:b/>
          <w:sz w:val="22"/>
          <w:szCs w:val="22"/>
          <w:lang w:eastAsia="en-US"/>
        </w:rPr>
        <w:t>Ft-os keretösszeg</w:t>
      </w:r>
      <w:r w:rsidRPr="00056F87">
        <w:rPr>
          <w:rFonts w:ascii="Arial" w:eastAsia="Calibri" w:hAnsi="Arial" w:cs="Arial"/>
          <w:sz w:val="22"/>
          <w:szCs w:val="22"/>
          <w:lang w:eastAsia="en-US"/>
        </w:rPr>
        <w:t xml:space="preserve"> meghatározására teszünk javaslatot. </w:t>
      </w:r>
    </w:p>
    <w:p w14:paraId="5E1C3335" w14:textId="0BBF39DC" w:rsidR="00D7592A" w:rsidRPr="00C942C3" w:rsidRDefault="00D7592A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42C3">
        <w:rPr>
          <w:rFonts w:ascii="Arial" w:eastAsia="Calibri" w:hAnsi="Arial" w:cs="Arial"/>
          <w:sz w:val="22"/>
          <w:szCs w:val="22"/>
          <w:lang w:eastAsia="en-US"/>
        </w:rPr>
        <w:t xml:space="preserve">Fontosnak tartjuk a megkezdett program folytatását </w:t>
      </w:r>
      <w:r w:rsidR="00C20809">
        <w:rPr>
          <w:rFonts w:ascii="Arial" w:eastAsia="Calibri" w:hAnsi="Arial" w:cs="Arial"/>
          <w:sz w:val="22"/>
          <w:szCs w:val="22"/>
          <w:lang w:eastAsia="en-US"/>
        </w:rPr>
        <w:t>2025</w:t>
      </w:r>
      <w:r w:rsidR="0062112B" w:rsidRPr="00C942C3">
        <w:rPr>
          <w:rFonts w:ascii="Arial" w:eastAsia="Calibri" w:hAnsi="Arial" w:cs="Arial"/>
          <w:sz w:val="22"/>
          <w:szCs w:val="22"/>
          <w:lang w:eastAsia="en-US"/>
        </w:rPr>
        <w:t>-ban</w:t>
      </w:r>
      <w:r w:rsidR="00C20809">
        <w:rPr>
          <w:rFonts w:ascii="Arial" w:eastAsia="Calibri" w:hAnsi="Arial" w:cs="Arial"/>
          <w:sz w:val="22"/>
          <w:szCs w:val="22"/>
          <w:lang w:eastAsia="en-US"/>
        </w:rPr>
        <w:t xml:space="preserve"> is</w:t>
      </w:r>
      <w:r w:rsidRPr="00C942C3">
        <w:rPr>
          <w:rFonts w:ascii="Arial" w:eastAsia="Calibri" w:hAnsi="Arial" w:cs="Arial"/>
          <w:sz w:val="22"/>
          <w:szCs w:val="22"/>
          <w:lang w:eastAsia="en-US"/>
        </w:rPr>
        <w:t xml:space="preserve">, ezzel is biztosítva a kisgyermekek fertőző betegségekkel szembeni védettségét az esetenként súlyos szövődményekkel járó betegség elleni küzdelemben. </w:t>
      </w:r>
    </w:p>
    <w:p w14:paraId="7AE559A8" w14:textId="16C03783" w:rsidR="00D7592A" w:rsidRPr="00AA7563" w:rsidRDefault="002C43C6" w:rsidP="00D7592A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563">
        <w:rPr>
          <w:rFonts w:ascii="Arial" w:eastAsia="Calibri" w:hAnsi="Arial" w:cs="Arial"/>
          <w:sz w:val="22"/>
          <w:szCs w:val="22"/>
          <w:lang w:eastAsia="en-US"/>
        </w:rPr>
        <w:t>Kérem a K</w:t>
      </w:r>
      <w:r w:rsidR="00D7592A" w:rsidRPr="00AA7563">
        <w:rPr>
          <w:rFonts w:ascii="Arial" w:eastAsia="Calibri" w:hAnsi="Arial" w:cs="Arial"/>
          <w:sz w:val="22"/>
          <w:szCs w:val="22"/>
          <w:lang w:eastAsia="en-US"/>
        </w:rPr>
        <w:t xml:space="preserve">épviselő-testületet a határozati javaslat elfogadására és az abban szereplő keretösszeg biztosítására az önkormányzat </w:t>
      </w:r>
      <w:r w:rsidR="00D7592A" w:rsidRPr="0056240C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393FE6" w:rsidRPr="0056240C">
        <w:rPr>
          <w:rFonts w:ascii="Arial" w:eastAsia="Calibri" w:hAnsi="Arial" w:cs="Arial"/>
          <w:sz w:val="22"/>
          <w:szCs w:val="22"/>
          <w:lang w:eastAsia="en-US"/>
        </w:rPr>
        <w:t>5</w:t>
      </w:r>
      <w:r w:rsidR="00D7592A" w:rsidRPr="0056240C">
        <w:rPr>
          <w:rFonts w:ascii="Arial" w:eastAsia="Calibri" w:hAnsi="Arial" w:cs="Arial"/>
          <w:sz w:val="22"/>
          <w:szCs w:val="22"/>
          <w:lang w:eastAsia="en-US"/>
        </w:rPr>
        <w:t>. évi</w:t>
      </w:r>
      <w:r w:rsidR="00D7592A" w:rsidRPr="00AA7563">
        <w:rPr>
          <w:rFonts w:ascii="Arial" w:eastAsia="Calibri" w:hAnsi="Arial" w:cs="Arial"/>
          <w:sz w:val="22"/>
          <w:szCs w:val="22"/>
          <w:lang w:eastAsia="en-US"/>
        </w:rPr>
        <w:t xml:space="preserve"> költségvetésében.</w:t>
      </w:r>
    </w:p>
    <w:p w14:paraId="4BAD8754" w14:textId="77777777" w:rsidR="00D7592A" w:rsidRPr="00AA7563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A756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Határozati javaslat: </w:t>
      </w:r>
    </w:p>
    <w:p w14:paraId="5B2D80C0" w14:textId="77777777" w:rsidR="00D7592A" w:rsidRPr="00AA7563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BB11A6A" w14:textId="4442FFFE" w:rsidR="00D7592A" w:rsidRPr="00AA7563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AA756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proofErr w:type="gramEnd"/>
      <w:r w:rsidRPr="00AA756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202</w:t>
      </w:r>
      <w:r w:rsidR="00C129F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</w:t>
      </w:r>
      <w:r w:rsidR="00CC7ED9" w:rsidRPr="00AA756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évi védőoltási program</w:t>
      </w:r>
      <w:r w:rsidRPr="00AA756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hoz kapcsolódó önkormányzati támogatás biztosítására</w:t>
      </w:r>
    </w:p>
    <w:p w14:paraId="544F5E73" w14:textId="77777777" w:rsidR="00D7592A" w:rsidRPr="00100632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3E74B0E" w14:textId="75465618" w:rsidR="00D7592A" w:rsidRPr="00100632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632">
        <w:rPr>
          <w:rFonts w:ascii="Arial" w:eastAsia="Calibri" w:hAnsi="Arial" w:cs="Arial"/>
          <w:sz w:val="22"/>
          <w:szCs w:val="22"/>
          <w:lang w:eastAsia="en-US"/>
        </w:rPr>
        <w:t>Bátaszék Város Önkormány</w:t>
      </w:r>
      <w:r w:rsidR="00020255" w:rsidRPr="00100632">
        <w:rPr>
          <w:rFonts w:ascii="Arial" w:eastAsia="Calibri" w:hAnsi="Arial" w:cs="Arial"/>
          <w:sz w:val="22"/>
          <w:szCs w:val="22"/>
          <w:lang w:eastAsia="en-US"/>
        </w:rPr>
        <w:t>zata Képviselő-testülete</w:t>
      </w:r>
    </w:p>
    <w:p w14:paraId="2661BA13" w14:textId="77777777" w:rsidR="00A12C12" w:rsidRPr="00100632" w:rsidRDefault="00A12C12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37136E" w14:textId="0E2C3F5A" w:rsidR="00D7592A" w:rsidRPr="00100632" w:rsidRDefault="00D7592A" w:rsidP="00D7592A">
      <w:pPr>
        <w:numPr>
          <w:ilvl w:val="0"/>
          <w:numId w:val="5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folytatni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kívánja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megkezdett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egés</w:t>
      </w:r>
      <w:r w:rsidR="00CC7ED9" w:rsidRPr="00100632">
        <w:rPr>
          <w:rFonts w:ascii="Arial" w:eastAsia="SimSun" w:hAnsi="Arial" w:cs="Arial"/>
          <w:sz w:val="22"/>
          <w:szCs w:val="22"/>
          <w:lang w:val="en-US" w:eastAsia="zh-CN"/>
        </w:rPr>
        <w:t>zségprevenciós</w:t>
      </w:r>
      <w:proofErr w:type="spellEnd"/>
      <w:r w:rsidR="00CC7ED9"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C7ED9" w:rsidRPr="00100632">
        <w:rPr>
          <w:rFonts w:ascii="Arial" w:eastAsia="SimSun" w:hAnsi="Arial" w:cs="Arial"/>
          <w:sz w:val="22"/>
          <w:szCs w:val="22"/>
          <w:lang w:val="en-US" w:eastAsia="zh-CN"/>
        </w:rPr>
        <w:t>programot</w:t>
      </w:r>
      <w:proofErr w:type="spellEnd"/>
      <w:r w:rsidR="00CC7ED9"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="00CC7ED9" w:rsidRPr="00100632">
        <w:rPr>
          <w:rFonts w:ascii="Arial" w:eastAsia="SimSun" w:hAnsi="Arial" w:cs="Arial"/>
          <w:sz w:val="22"/>
          <w:szCs w:val="22"/>
          <w:lang w:val="en-US" w:eastAsia="zh-CN"/>
        </w:rPr>
        <w:t>rotaví</w:t>
      </w:r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rus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és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Meningococcus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B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törzs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okozta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megbetegedések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megelőzése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céljából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14:paraId="52870802" w14:textId="77777777" w:rsidR="00A12C12" w:rsidRPr="00100632" w:rsidRDefault="00A12C12" w:rsidP="00A12C12">
      <w:pPr>
        <w:tabs>
          <w:tab w:val="left" w:pos="567"/>
        </w:tabs>
        <w:spacing w:after="200" w:line="276" w:lineRule="auto"/>
        <w:ind w:left="3195"/>
        <w:contextualSpacing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4145DADA" w14:textId="51F08393" w:rsidR="00D7592A" w:rsidRPr="00100632" w:rsidRDefault="00D7592A" w:rsidP="0062112B">
      <w:pPr>
        <w:numPr>
          <w:ilvl w:val="0"/>
          <w:numId w:val="5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a program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lebonyolítása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érdekében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457F3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A457F3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DC63C1" w:rsidRPr="00A457F3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A457F3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A6D73">
        <w:rPr>
          <w:rFonts w:ascii="Arial" w:eastAsia="SimSun" w:hAnsi="Arial" w:cs="Arial"/>
          <w:sz w:val="22"/>
          <w:szCs w:val="22"/>
          <w:lang w:val="en-US" w:eastAsia="zh-CN"/>
        </w:rPr>
        <w:t>költségvetésében</w:t>
      </w:r>
      <w:proofErr w:type="spellEnd"/>
      <w:r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gramStart"/>
      <w:r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szociális</w:t>
      </w:r>
      <w:proofErr w:type="spellEnd"/>
      <w:proofErr w:type="gram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ellátottak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pénzbeli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juttatása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előirányzat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védőoltások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>során</w:t>
      </w:r>
      <w:proofErr w:type="spellEnd"/>
      <w:r w:rsidR="00CA16B2"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DC63C1" w:rsidRPr="000A6D73">
        <w:rPr>
          <w:rFonts w:ascii="Arial" w:eastAsia="SimSun" w:hAnsi="Arial" w:cs="Arial"/>
          <w:sz w:val="22"/>
          <w:szCs w:val="22"/>
          <w:lang w:val="en-US" w:eastAsia="zh-CN"/>
        </w:rPr>
        <w:t>6</w:t>
      </w:r>
      <w:r w:rsidR="000A6D73" w:rsidRPr="000A6D73">
        <w:rPr>
          <w:rFonts w:ascii="Arial" w:eastAsia="SimSun" w:hAnsi="Arial" w:cs="Arial"/>
          <w:sz w:val="22"/>
          <w:szCs w:val="22"/>
          <w:lang w:val="en-US" w:eastAsia="zh-CN"/>
        </w:rPr>
        <w:t>50</w:t>
      </w:r>
      <w:r w:rsidR="00DC63C1" w:rsidRPr="000A6D73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0A6D73" w:rsidRPr="000A6D73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="0005431E" w:rsidRPr="000A6D73">
        <w:rPr>
          <w:rFonts w:ascii="Arial" w:eastAsia="SimSun" w:hAnsi="Arial" w:cs="Arial"/>
          <w:sz w:val="22"/>
          <w:szCs w:val="22"/>
          <w:lang w:val="en-US" w:eastAsia="zh-CN"/>
        </w:rPr>
        <w:t>00.-</w:t>
      </w:r>
      <w:r w:rsidRPr="000A6D73">
        <w:rPr>
          <w:rFonts w:ascii="Arial" w:eastAsia="SimSun" w:hAnsi="Arial" w:cs="Arial"/>
          <w:sz w:val="22"/>
          <w:szCs w:val="22"/>
          <w:lang w:val="en-US" w:eastAsia="zh-CN"/>
        </w:rPr>
        <w:t xml:space="preserve">Ft </w:t>
      </w:r>
      <w:proofErr w:type="spellStart"/>
      <w:r w:rsidRPr="000A6D73"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r w:rsidR="008B26D9" w:rsidRPr="000A6D73">
        <w:rPr>
          <w:rFonts w:ascii="Arial" w:eastAsia="SimSun" w:hAnsi="Arial" w:cs="Arial"/>
          <w:sz w:val="22"/>
          <w:szCs w:val="22"/>
          <w:lang w:val="en-US" w:eastAsia="zh-CN"/>
        </w:rPr>
        <w:t>et</w:t>
      </w:r>
      <w:proofErr w:type="spellEnd"/>
      <w:r w:rsidR="008B26D9" w:rsidRPr="0010063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8B26D9" w:rsidRPr="00100632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="008B26D9" w:rsidRPr="00100632">
        <w:rPr>
          <w:rFonts w:ascii="Arial" w:eastAsia="SimSun" w:hAnsi="Arial" w:cs="Arial"/>
          <w:sz w:val="22"/>
          <w:szCs w:val="22"/>
          <w:lang w:val="en-US" w:eastAsia="zh-CN"/>
        </w:rPr>
        <w:t>.</w:t>
      </w:r>
    </w:p>
    <w:p w14:paraId="00B52BE3" w14:textId="77777777" w:rsidR="00D7592A" w:rsidRPr="007347DD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615092" w14:textId="78AB2AA9" w:rsidR="00D7592A" w:rsidRPr="007347DD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47DD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7347DD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B86DA3" w:rsidRPr="007347DD">
        <w:rPr>
          <w:rFonts w:ascii="Arial" w:eastAsia="Calibri" w:hAnsi="Arial" w:cs="Arial"/>
          <w:sz w:val="22"/>
          <w:szCs w:val="22"/>
          <w:lang w:eastAsia="en-US"/>
        </w:rPr>
        <w:t xml:space="preserve">4. december </w:t>
      </w:r>
      <w:r w:rsidR="007347DD" w:rsidRPr="007347DD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7347D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704614A" w14:textId="2EAF2B26" w:rsidR="00D7592A" w:rsidRPr="007347DD" w:rsidRDefault="00D7592A" w:rsidP="00DA6CC9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47DD"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 w:rsidR="007347DD" w:rsidRPr="007347DD">
        <w:rPr>
          <w:rFonts w:ascii="Arial" w:eastAsia="Calibri" w:hAnsi="Arial" w:cs="Arial"/>
          <w:i/>
          <w:sz w:val="22"/>
          <w:szCs w:val="22"/>
          <w:lang w:eastAsia="en-US"/>
        </w:rPr>
        <w:t xml:space="preserve">: </w:t>
      </w:r>
      <w:r w:rsidR="007347DD" w:rsidRPr="007347DD">
        <w:rPr>
          <w:rFonts w:ascii="Arial" w:eastAsia="Calibri" w:hAnsi="Arial" w:cs="Arial"/>
          <w:sz w:val="22"/>
          <w:szCs w:val="22"/>
          <w:lang w:eastAsia="en-US"/>
        </w:rPr>
        <w:t>Dr. Firle-Paksi Anna al</w:t>
      </w:r>
      <w:r w:rsidR="00DA6CC9" w:rsidRPr="007347DD">
        <w:rPr>
          <w:rFonts w:ascii="Arial" w:eastAsia="Calibri" w:hAnsi="Arial" w:cs="Arial"/>
          <w:sz w:val="22"/>
          <w:szCs w:val="22"/>
          <w:lang w:eastAsia="en-US"/>
        </w:rPr>
        <w:t>jegyző</w:t>
      </w:r>
    </w:p>
    <w:p w14:paraId="4E15075C" w14:textId="1DE94931" w:rsidR="00D7592A" w:rsidRPr="007347DD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47DD"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r w:rsidR="00DA6CC9" w:rsidRPr="007347D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347DD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14:paraId="17C82619" w14:textId="77777777" w:rsidR="00D7592A" w:rsidRPr="007347DD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6A401B" w14:textId="77777777" w:rsidR="00D7592A" w:rsidRPr="0062112B" w:rsidRDefault="00D7592A" w:rsidP="00D7592A">
      <w:pPr>
        <w:tabs>
          <w:tab w:val="left" w:pos="567"/>
        </w:tabs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0346">
        <w:rPr>
          <w:rFonts w:ascii="Arial" w:eastAsia="Calibri" w:hAnsi="Arial" w:cs="Arial"/>
          <w:i/>
          <w:sz w:val="22"/>
          <w:szCs w:val="22"/>
          <w:lang w:eastAsia="en-US"/>
        </w:rPr>
        <w:t xml:space="preserve">Határozatról értesül: </w:t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>dr. Omacht Erika gyermekorvos</w:t>
      </w:r>
    </w:p>
    <w:p w14:paraId="2B2A4066" w14:textId="77777777" w:rsidR="00D7592A" w:rsidRPr="0062112B" w:rsidRDefault="00D50F52" w:rsidP="00D7592A">
      <w:pPr>
        <w:tabs>
          <w:tab w:val="left" w:pos="567"/>
        </w:tabs>
        <w:spacing w:line="276" w:lineRule="auto"/>
        <w:ind w:left="48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12B">
        <w:rPr>
          <w:rFonts w:ascii="Arial" w:eastAsia="Calibri" w:hAnsi="Arial" w:cs="Arial"/>
          <w:sz w:val="22"/>
          <w:szCs w:val="22"/>
          <w:lang w:eastAsia="en-US"/>
        </w:rPr>
        <w:t>BKÖH Pénzügyi I</w:t>
      </w:r>
      <w:r w:rsidR="00D7592A" w:rsidRPr="0062112B">
        <w:rPr>
          <w:rFonts w:ascii="Arial" w:eastAsia="Calibri" w:hAnsi="Arial" w:cs="Arial"/>
          <w:sz w:val="22"/>
          <w:szCs w:val="22"/>
          <w:lang w:eastAsia="en-US"/>
        </w:rPr>
        <w:t xml:space="preserve">roda, </w:t>
      </w:r>
    </w:p>
    <w:p w14:paraId="0EF554CF" w14:textId="77777777" w:rsidR="00D7592A" w:rsidRPr="0062112B" w:rsidRDefault="00D7592A" w:rsidP="00D7592A">
      <w:p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="00D50F52" w:rsidRPr="0062112B">
        <w:rPr>
          <w:rFonts w:ascii="Arial" w:eastAsia="Calibri" w:hAnsi="Arial" w:cs="Arial"/>
          <w:sz w:val="22"/>
          <w:szCs w:val="22"/>
          <w:lang w:eastAsia="en-US"/>
        </w:rPr>
        <w:t>BKÖH Hatósági I</w:t>
      </w:r>
      <w:r w:rsidRPr="0062112B">
        <w:rPr>
          <w:rFonts w:ascii="Arial" w:eastAsia="Calibri" w:hAnsi="Arial" w:cs="Arial"/>
          <w:sz w:val="22"/>
          <w:szCs w:val="22"/>
          <w:lang w:eastAsia="en-US"/>
        </w:rPr>
        <w:t xml:space="preserve">roda, </w:t>
      </w:r>
    </w:p>
    <w:p w14:paraId="74C3552C" w14:textId="77777777" w:rsidR="00D7592A" w:rsidRPr="00BD78C9" w:rsidRDefault="00D7592A" w:rsidP="00D7592A">
      <w:pPr>
        <w:tabs>
          <w:tab w:val="left" w:pos="567"/>
        </w:tabs>
        <w:spacing w:line="276" w:lineRule="auto"/>
        <w:ind w:left="491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2112B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14:paraId="04A7803C" w14:textId="77777777" w:rsidR="004E04CF" w:rsidRPr="00BD78C9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BD78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309F" w14:textId="77777777" w:rsidR="00336B38" w:rsidRDefault="00336B38" w:rsidP="00336B38">
      <w:r>
        <w:separator/>
      </w:r>
    </w:p>
  </w:endnote>
  <w:endnote w:type="continuationSeparator" w:id="0">
    <w:p w14:paraId="6D1EF317" w14:textId="77777777" w:rsidR="00336B38" w:rsidRDefault="00336B38" w:rsidP="003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46889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643BF71" w14:textId="5C8C525B" w:rsidR="00336B38" w:rsidRPr="00336B38" w:rsidRDefault="00336B38" w:rsidP="00336B38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336B38">
          <w:rPr>
            <w:rFonts w:ascii="Arial" w:hAnsi="Arial" w:cs="Arial"/>
            <w:sz w:val="22"/>
            <w:szCs w:val="22"/>
          </w:rPr>
          <w:fldChar w:fldCharType="begin"/>
        </w:r>
        <w:r w:rsidRPr="00336B38">
          <w:rPr>
            <w:rFonts w:ascii="Arial" w:hAnsi="Arial" w:cs="Arial"/>
            <w:sz w:val="22"/>
            <w:szCs w:val="22"/>
          </w:rPr>
          <w:instrText>PAGE   \* MERGEFORMAT</w:instrText>
        </w:r>
        <w:r w:rsidRPr="00336B38">
          <w:rPr>
            <w:rFonts w:ascii="Arial" w:hAnsi="Arial" w:cs="Arial"/>
            <w:sz w:val="22"/>
            <w:szCs w:val="22"/>
          </w:rPr>
          <w:fldChar w:fldCharType="separate"/>
        </w:r>
        <w:r w:rsidR="00382E11">
          <w:rPr>
            <w:rFonts w:ascii="Arial" w:hAnsi="Arial" w:cs="Arial"/>
            <w:noProof/>
            <w:sz w:val="22"/>
            <w:szCs w:val="22"/>
          </w:rPr>
          <w:t>3</w:t>
        </w:r>
        <w:r w:rsidRPr="00336B38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E5CB" w14:textId="77777777" w:rsidR="00336B38" w:rsidRDefault="00336B38" w:rsidP="00336B38">
      <w:r>
        <w:separator/>
      </w:r>
    </w:p>
  </w:footnote>
  <w:footnote w:type="continuationSeparator" w:id="0">
    <w:p w14:paraId="73C9FD7D" w14:textId="77777777" w:rsidR="00336B38" w:rsidRDefault="00336B38" w:rsidP="003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2F77E5"/>
    <w:multiLevelType w:val="hybridMultilevel"/>
    <w:tmpl w:val="97309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7AA"/>
    <w:multiLevelType w:val="hybridMultilevel"/>
    <w:tmpl w:val="C3DE9CE4"/>
    <w:lvl w:ilvl="0" w:tplc="FDE4AB7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061"/>
    <w:rsid w:val="00020255"/>
    <w:rsid w:val="00031C1D"/>
    <w:rsid w:val="00045FC2"/>
    <w:rsid w:val="00046BA8"/>
    <w:rsid w:val="0005431E"/>
    <w:rsid w:val="000548D4"/>
    <w:rsid w:val="00055855"/>
    <w:rsid w:val="00056F87"/>
    <w:rsid w:val="00061F72"/>
    <w:rsid w:val="00070E93"/>
    <w:rsid w:val="000A6D73"/>
    <w:rsid w:val="000E1B63"/>
    <w:rsid w:val="000E30EB"/>
    <w:rsid w:val="00100632"/>
    <w:rsid w:val="00114CD1"/>
    <w:rsid w:val="00144FCF"/>
    <w:rsid w:val="0019029D"/>
    <w:rsid w:val="001B3132"/>
    <w:rsid w:val="001D4B19"/>
    <w:rsid w:val="001E599C"/>
    <w:rsid w:val="0021070F"/>
    <w:rsid w:val="00215CEE"/>
    <w:rsid w:val="00217B18"/>
    <w:rsid w:val="002217AF"/>
    <w:rsid w:val="00256371"/>
    <w:rsid w:val="002654BE"/>
    <w:rsid w:val="00283442"/>
    <w:rsid w:val="002C3F1F"/>
    <w:rsid w:val="002C43C6"/>
    <w:rsid w:val="0030490B"/>
    <w:rsid w:val="00310CE9"/>
    <w:rsid w:val="00317CFB"/>
    <w:rsid w:val="0032605A"/>
    <w:rsid w:val="00332C16"/>
    <w:rsid w:val="00336B38"/>
    <w:rsid w:val="00382E11"/>
    <w:rsid w:val="00393FE6"/>
    <w:rsid w:val="003B1D84"/>
    <w:rsid w:val="003F19E6"/>
    <w:rsid w:val="003F5633"/>
    <w:rsid w:val="00404B75"/>
    <w:rsid w:val="0042566B"/>
    <w:rsid w:val="00462C06"/>
    <w:rsid w:val="00462D34"/>
    <w:rsid w:val="004A7DE6"/>
    <w:rsid w:val="004E04CF"/>
    <w:rsid w:val="00521A3D"/>
    <w:rsid w:val="00523FB3"/>
    <w:rsid w:val="0053237E"/>
    <w:rsid w:val="0056240C"/>
    <w:rsid w:val="0056702F"/>
    <w:rsid w:val="005B5212"/>
    <w:rsid w:val="005C23FD"/>
    <w:rsid w:val="005E220A"/>
    <w:rsid w:val="005E747E"/>
    <w:rsid w:val="005F1858"/>
    <w:rsid w:val="00604E7B"/>
    <w:rsid w:val="006075CC"/>
    <w:rsid w:val="0062112B"/>
    <w:rsid w:val="0069417A"/>
    <w:rsid w:val="006C2F4C"/>
    <w:rsid w:val="006D5DC7"/>
    <w:rsid w:val="00721F61"/>
    <w:rsid w:val="007347DD"/>
    <w:rsid w:val="007557E4"/>
    <w:rsid w:val="00761DA4"/>
    <w:rsid w:val="00764030"/>
    <w:rsid w:val="00771562"/>
    <w:rsid w:val="00787C79"/>
    <w:rsid w:val="007951A9"/>
    <w:rsid w:val="00795672"/>
    <w:rsid w:val="00796729"/>
    <w:rsid w:val="0079739D"/>
    <w:rsid w:val="007E79E6"/>
    <w:rsid w:val="0080503F"/>
    <w:rsid w:val="008638DD"/>
    <w:rsid w:val="00871DE7"/>
    <w:rsid w:val="00874178"/>
    <w:rsid w:val="008A366C"/>
    <w:rsid w:val="008A7F64"/>
    <w:rsid w:val="008B26D9"/>
    <w:rsid w:val="008D35FE"/>
    <w:rsid w:val="008D3905"/>
    <w:rsid w:val="008E30A0"/>
    <w:rsid w:val="008E4525"/>
    <w:rsid w:val="009071CA"/>
    <w:rsid w:val="00913818"/>
    <w:rsid w:val="00917D8B"/>
    <w:rsid w:val="00925124"/>
    <w:rsid w:val="00926DB9"/>
    <w:rsid w:val="009663F9"/>
    <w:rsid w:val="009E04F9"/>
    <w:rsid w:val="009E1CF6"/>
    <w:rsid w:val="00A12C12"/>
    <w:rsid w:val="00A31934"/>
    <w:rsid w:val="00A457F3"/>
    <w:rsid w:val="00A50054"/>
    <w:rsid w:val="00A57C3A"/>
    <w:rsid w:val="00A57E8E"/>
    <w:rsid w:val="00A73F9F"/>
    <w:rsid w:val="00AA7563"/>
    <w:rsid w:val="00AB0346"/>
    <w:rsid w:val="00AC2A81"/>
    <w:rsid w:val="00AD4ADF"/>
    <w:rsid w:val="00B055B6"/>
    <w:rsid w:val="00B10063"/>
    <w:rsid w:val="00B14334"/>
    <w:rsid w:val="00B31101"/>
    <w:rsid w:val="00B35921"/>
    <w:rsid w:val="00B3610D"/>
    <w:rsid w:val="00B567C4"/>
    <w:rsid w:val="00B86DA3"/>
    <w:rsid w:val="00BA2717"/>
    <w:rsid w:val="00BA31A2"/>
    <w:rsid w:val="00BB1F10"/>
    <w:rsid w:val="00BD6991"/>
    <w:rsid w:val="00BD78C9"/>
    <w:rsid w:val="00C02F78"/>
    <w:rsid w:val="00C0443C"/>
    <w:rsid w:val="00C129F5"/>
    <w:rsid w:val="00C2004D"/>
    <w:rsid w:val="00C20809"/>
    <w:rsid w:val="00C4593A"/>
    <w:rsid w:val="00C81921"/>
    <w:rsid w:val="00C942C3"/>
    <w:rsid w:val="00CA16B2"/>
    <w:rsid w:val="00CC7ED9"/>
    <w:rsid w:val="00CF0BCE"/>
    <w:rsid w:val="00CF1E6C"/>
    <w:rsid w:val="00CF7ECB"/>
    <w:rsid w:val="00D035F6"/>
    <w:rsid w:val="00D04C18"/>
    <w:rsid w:val="00D140B0"/>
    <w:rsid w:val="00D25E67"/>
    <w:rsid w:val="00D31568"/>
    <w:rsid w:val="00D319A6"/>
    <w:rsid w:val="00D50F52"/>
    <w:rsid w:val="00D56B47"/>
    <w:rsid w:val="00D7112F"/>
    <w:rsid w:val="00D7592A"/>
    <w:rsid w:val="00D92F05"/>
    <w:rsid w:val="00D9501E"/>
    <w:rsid w:val="00DA2478"/>
    <w:rsid w:val="00DA5EEA"/>
    <w:rsid w:val="00DA6CC9"/>
    <w:rsid w:val="00DB23DB"/>
    <w:rsid w:val="00DC63C1"/>
    <w:rsid w:val="00DF497F"/>
    <w:rsid w:val="00DF7386"/>
    <w:rsid w:val="00E104C4"/>
    <w:rsid w:val="00E14821"/>
    <w:rsid w:val="00E357CA"/>
    <w:rsid w:val="00E420BF"/>
    <w:rsid w:val="00E50D8C"/>
    <w:rsid w:val="00EA155F"/>
    <w:rsid w:val="00EB333B"/>
    <w:rsid w:val="00ED46A2"/>
    <w:rsid w:val="00ED4DCE"/>
    <w:rsid w:val="00F1146B"/>
    <w:rsid w:val="00F237F0"/>
    <w:rsid w:val="00F354C1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E527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E8E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D7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36B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6B38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336B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6B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693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43</cp:revision>
  <dcterms:created xsi:type="dcterms:W3CDTF">2024-10-21T07:47:00Z</dcterms:created>
  <dcterms:modified xsi:type="dcterms:W3CDTF">2024-12-05T15:15:00Z</dcterms:modified>
</cp:coreProperties>
</file>